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AD821" w14:textId="77777777" w:rsidR="00E75158" w:rsidRPr="00E75158" w:rsidRDefault="00E75158" w:rsidP="00E75158">
      <w:pPr>
        <w:ind w:leftChars="-62" w:left="-141"/>
        <w:jc w:val="center"/>
        <w:rPr>
          <w:rFonts w:ascii="ＭＳ 明朝" w:hAnsi="ＭＳ 明朝"/>
          <w:sz w:val="20"/>
          <w:szCs w:val="20"/>
        </w:rPr>
      </w:pPr>
      <w:r w:rsidRPr="00E75158">
        <w:rPr>
          <w:rFonts w:ascii="ＭＳ 明朝" w:hAnsi="ＭＳ 明朝" w:hint="eastAsia"/>
          <w:sz w:val="20"/>
          <w:szCs w:val="20"/>
        </w:rPr>
        <w:t>令和7年度二酸化炭素排出抑制対策事業費等補助金</w:t>
      </w:r>
    </w:p>
    <w:p w14:paraId="3C4A9008" w14:textId="400A10EF" w:rsidR="007A3D4F" w:rsidRPr="002764DE" w:rsidRDefault="00E75158" w:rsidP="00E75158">
      <w:pPr>
        <w:ind w:leftChars="-62" w:left="-141"/>
        <w:jc w:val="center"/>
        <w:rPr>
          <w:rFonts w:ascii="ＭＳ 明朝" w:hAnsi="ＭＳ 明朝" w:cs="ＭＳ 明朝"/>
          <w:sz w:val="20"/>
          <w:szCs w:val="20"/>
        </w:rPr>
      </w:pPr>
      <w:r w:rsidRPr="00E75158">
        <w:rPr>
          <w:rFonts w:ascii="ＭＳ 明朝" w:hAnsi="ＭＳ 明朝" w:hint="eastAsia"/>
          <w:sz w:val="20"/>
          <w:szCs w:val="20"/>
        </w:rPr>
        <w:t>（シナジー型ＪＣＭ創出事業）実施報告書</w:t>
      </w:r>
    </w:p>
    <w:tbl>
      <w:tblPr>
        <w:tblW w:w="9102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0"/>
        <w:gridCol w:w="1559"/>
        <w:gridCol w:w="3260"/>
        <w:gridCol w:w="2693"/>
      </w:tblGrid>
      <w:tr w:rsidR="007A3D4F" w:rsidRPr="002764DE" w14:paraId="399ED601" w14:textId="77777777" w:rsidTr="005D732C">
        <w:trPr>
          <w:trHeight w:val="471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3846990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国名及び事業名</w:t>
            </w:r>
          </w:p>
        </w:tc>
        <w:tc>
          <w:tcPr>
            <w:tcW w:w="7512" w:type="dxa"/>
            <w:gridSpan w:val="3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D266F1" w14:textId="77777777" w:rsidR="007A3D4F" w:rsidRPr="002764DE" w:rsidRDefault="007A3D4F" w:rsidP="005D732C">
            <w:pPr>
              <w:spacing w:line="260" w:lineRule="exact"/>
              <w:ind w:leftChars="50" w:left="113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和文名：</w:t>
            </w:r>
            <w:r w:rsidRPr="002764DE" w:rsidDel="00C00465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 </w:t>
            </w:r>
          </w:p>
          <w:p w14:paraId="77C41D24" w14:textId="77777777" w:rsidR="007A3D4F" w:rsidRPr="002764DE" w:rsidRDefault="007A3D4F" w:rsidP="005D732C">
            <w:pPr>
              <w:spacing w:line="260" w:lineRule="exact"/>
              <w:ind w:leftChars="50" w:left="113"/>
              <w:rPr>
                <w:rFonts w:ascii="ＭＳ 明朝" w:hAnsi="ＭＳ 明朝"/>
                <w:sz w:val="18"/>
                <w:szCs w:val="18"/>
                <w:lang w:val="x-none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英文名：</w:t>
            </w:r>
            <w:r w:rsidRPr="002764DE" w:rsidDel="00C00465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 </w:t>
            </w:r>
          </w:p>
        </w:tc>
      </w:tr>
      <w:tr w:rsidR="007A3D4F" w:rsidRPr="002764DE" w14:paraId="69AF8C20" w14:textId="77777777" w:rsidTr="005D732C">
        <w:trPr>
          <w:trHeight w:val="50"/>
        </w:trPr>
        <w:tc>
          <w:tcPr>
            <w:tcW w:w="1590" w:type="dxa"/>
            <w:tcBorders>
              <w:top w:val="single" w:sz="12" w:space="0" w:color="auto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D84BBCF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5"/>
                <w:position w:val="-1"/>
                <w:sz w:val="18"/>
                <w:szCs w:val="18"/>
              </w:rPr>
              <w:t>代表</w:t>
            </w:r>
            <w:r w:rsidRPr="002764DE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事業</w:t>
            </w:r>
            <w:r w:rsidRPr="002764DE">
              <w:rPr>
                <w:rFonts w:ascii="ＭＳ 明朝" w:hAnsi="ＭＳ 明朝" w:cs="ＭＳ 明朝" w:hint="eastAsia"/>
                <w:spacing w:val="5"/>
                <w:position w:val="-1"/>
                <w:sz w:val="18"/>
                <w:szCs w:val="18"/>
              </w:rPr>
              <w:t>者</w:t>
            </w:r>
            <w:r w:rsidRPr="002764DE">
              <w:rPr>
                <w:rFonts w:ascii="ＭＳ 明朝" w:hAnsi="ＭＳ 明朝" w:cs="ＭＳ 明朝"/>
                <w:position w:val="-1"/>
                <w:sz w:val="18"/>
                <w:szCs w:val="18"/>
              </w:rPr>
              <w:t>名</w:t>
            </w:r>
          </w:p>
        </w:tc>
        <w:tc>
          <w:tcPr>
            <w:tcW w:w="7512" w:type="dxa"/>
            <w:gridSpan w:val="3"/>
            <w:tcBorders>
              <w:top w:val="single" w:sz="12" w:space="0" w:color="auto"/>
              <w:left w:val="single" w:sz="8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825A6B4" w14:textId="77777777" w:rsidR="007A3D4F" w:rsidRPr="002764DE" w:rsidRDefault="007A3D4F" w:rsidP="005D732C">
            <w:pPr>
              <w:spacing w:line="260" w:lineRule="exact"/>
              <w:ind w:leftChars="47" w:left="107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和文名：</w:t>
            </w:r>
            <w:r w:rsidRPr="002764DE" w:rsidDel="00C00465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 </w:t>
            </w:r>
          </w:p>
          <w:p w14:paraId="27790B34" w14:textId="77777777" w:rsidR="007A3D4F" w:rsidRPr="002764DE" w:rsidRDefault="007A3D4F" w:rsidP="005D732C">
            <w:pPr>
              <w:spacing w:line="260" w:lineRule="exact"/>
              <w:ind w:leftChars="50" w:left="113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英文名：</w:t>
            </w:r>
            <w:r w:rsidRPr="002764DE" w:rsidDel="00C00465">
              <w:rPr>
                <w:rFonts w:ascii="ＭＳ 明朝" w:hAnsi="ＭＳ 明朝" w:hint="eastAsia"/>
                <w:color w:val="FF0000"/>
                <w:sz w:val="18"/>
                <w:szCs w:val="18"/>
              </w:rPr>
              <w:t xml:space="preserve"> </w:t>
            </w:r>
          </w:p>
        </w:tc>
      </w:tr>
      <w:tr w:rsidR="007A3D4F" w:rsidRPr="002764DE" w14:paraId="54A084DA" w14:textId="77777777" w:rsidTr="005D732C">
        <w:trPr>
          <w:trHeight w:val="20"/>
        </w:trPr>
        <w:tc>
          <w:tcPr>
            <w:tcW w:w="1590" w:type="dxa"/>
            <w:vMerge w:val="restart"/>
            <w:tcBorders>
              <w:top w:val="single" w:sz="8" w:space="0" w:color="000000" w:themeColor="text1"/>
              <w:left w:val="single" w:sz="12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0E9F9759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代表</w:t>
            </w:r>
            <w:r w:rsidRPr="002764DE"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  <w:t>事業</w:t>
            </w:r>
            <w:r w:rsidRPr="002764DE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者</w:t>
            </w:r>
          </w:p>
          <w:p w14:paraId="1B7DDE24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  <w:t>の</w:t>
            </w:r>
            <w:r w:rsidRPr="002764DE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D662" w14:textId="77777777" w:rsidR="007A3D4F" w:rsidRPr="002764DE" w:rsidRDefault="007A3D4F" w:rsidP="005D732C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2764DE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903622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98998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7A3D4F" w:rsidRPr="002764DE" w14:paraId="6A2CDF96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2D1589F8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2B7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6AECB53A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15F16E9B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7A3D4F" w:rsidRPr="002764DE" w14:paraId="2571CF67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568A6EEF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A0D1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2764DE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C2B2B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21110822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28C764D8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1A2E6E19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427A18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</w:tcPr>
          <w:p w14:paraId="4B52A95C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3D380292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244A7754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04748917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E9F0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2764DE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（窓口）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0A409B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D386D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7A3D4F" w:rsidRPr="002764DE" w14:paraId="621246AD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57D0A12A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A551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A0531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29610E0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7A3D4F" w:rsidRPr="002764DE" w14:paraId="63C8DB42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722E4ADD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EF53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2764DE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4AD9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27903EE0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5CDF1556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2B90628C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215A17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38A1E43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44B7DE7C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5DBCDD53" w14:textId="77777777" w:rsidTr="005D732C">
        <w:trPr>
          <w:trHeight w:val="20"/>
        </w:trPr>
        <w:tc>
          <w:tcPr>
            <w:tcW w:w="1590" w:type="dxa"/>
            <w:tcBorders>
              <w:top w:val="single" w:sz="8" w:space="0" w:color="auto"/>
              <w:left w:val="single" w:sz="12" w:space="0" w:color="000000" w:themeColor="text1"/>
              <w:right w:val="single" w:sz="8" w:space="0" w:color="auto"/>
            </w:tcBorders>
            <w:shd w:val="clear" w:color="auto" w:fill="auto"/>
          </w:tcPr>
          <w:p w14:paraId="7542595C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pacing w:val="5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5"/>
                <w:sz w:val="18"/>
                <w:szCs w:val="18"/>
              </w:rPr>
              <w:t>共同事業者名①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B0574" w14:textId="77777777" w:rsidR="007A3D4F" w:rsidRPr="002764DE" w:rsidRDefault="007A3D4F" w:rsidP="005D732C">
            <w:pPr>
              <w:spacing w:line="260" w:lineRule="exact"/>
              <w:ind w:left="470" w:rightChars="50" w:right="113"/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</w:pPr>
          </w:p>
        </w:tc>
      </w:tr>
      <w:tr w:rsidR="007A3D4F" w:rsidRPr="002764DE" w14:paraId="68AEDA85" w14:textId="77777777" w:rsidTr="005D732C">
        <w:trPr>
          <w:trHeight w:val="20"/>
        </w:trPr>
        <w:tc>
          <w:tcPr>
            <w:tcW w:w="1590" w:type="dxa"/>
            <w:vMerge w:val="restart"/>
            <w:tcBorders>
              <w:top w:val="single" w:sz="8" w:space="0" w:color="000000" w:themeColor="text1"/>
              <w:left w:val="single" w:sz="12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31839D1C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sz w:val="18"/>
                <w:szCs w:val="18"/>
              </w:rPr>
              <w:t>共同事業</w:t>
            </w:r>
            <w:r w:rsidRPr="002764DE">
              <w:rPr>
                <w:rFonts w:ascii="ＭＳ 明朝" w:hAnsi="ＭＳ 明朝" w:cs="ＭＳ 明朝"/>
                <w:sz w:val="18"/>
                <w:szCs w:val="18"/>
              </w:rPr>
              <w:t>者</w:t>
            </w:r>
          </w:p>
          <w:p w14:paraId="212EFA7D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の連絡先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538C" w14:textId="77777777" w:rsidR="007A3D4F" w:rsidRPr="002764DE" w:rsidRDefault="007A3D4F" w:rsidP="005D732C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2764DE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2DD5EF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514E2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7A3D4F" w:rsidRPr="002764DE" w14:paraId="15059ED9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170217E8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CEDC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B1BB4DF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00F6BEE2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3274DA02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13ABADE6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FEF9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2764DE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54714F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488BB393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4A62D62E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47DC3CC4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7141453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</w:tcPr>
          <w:p w14:paraId="085CAE4A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66970334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782095D3" w14:textId="77777777" w:rsidTr="005D732C">
        <w:trPr>
          <w:trHeight w:val="20"/>
        </w:trPr>
        <w:tc>
          <w:tcPr>
            <w:tcW w:w="1590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F78F4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pacing w:val="5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5"/>
                <w:sz w:val="18"/>
                <w:szCs w:val="18"/>
              </w:rPr>
              <w:t>共同事業者名②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90051A" w14:textId="77777777" w:rsidR="007A3D4F" w:rsidRPr="002764DE" w:rsidRDefault="007A3D4F" w:rsidP="005D732C">
            <w:pPr>
              <w:spacing w:line="260" w:lineRule="exact"/>
              <w:ind w:left="470" w:rightChars="50" w:right="113"/>
              <w:jc w:val="left"/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  <w:lang w:val="x-none"/>
              </w:rPr>
            </w:pPr>
          </w:p>
        </w:tc>
      </w:tr>
      <w:tr w:rsidR="007A3D4F" w:rsidRPr="002764DE" w14:paraId="122BDAAE" w14:textId="77777777" w:rsidTr="005D732C">
        <w:trPr>
          <w:trHeight w:val="20"/>
        </w:trPr>
        <w:tc>
          <w:tcPr>
            <w:tcW w:w="1590" w:type="dxa"/>
            <w:vMerge w:val="restart"/>
            <w:tcBorders>
              <w:top w:val="single" w:sz="8" w:space="0" w:color="auto"/>
              <w:left w:val="single" w:sz="12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520C8A0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sz w:val="18"/>
                <w:szCs w:val="18"/>
              </w:rPr>
              <w:t>共同事業</w:t>
            </w:r>
            <w:r w:rsidRPr="002764DE">
              <w:rPr>
                <w:rFonts w:ascii="ＭＳ 明朝" w:hAnsi="ＭＳ 明朝" w:cs="ＭＳ 明朝"/>
                <w:sz w:val="18"/>
                <w:szCs w:val="18"/>
              </w:rPr>
              <w:t>者</w:t>
            </w:r>
          </w:p>
          <w:p w14:paraId="25BD571A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の連絡先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4407" w14:textId="77777777" w:rsidR="007A3D4F" w:rsidRPr="002764DE" w:rsidRDefault="007A3D4F" w:rsidP="005D732C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2764DE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15BA9A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47BBE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7A3D4F" w:rsidRPr="002764DE" w14:paraId="79C36189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3770F098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D795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ABD12DF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0289C125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5DEC69CB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5781AE58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5431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2764DE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4C96B2" w14:textId="77777777" w:rsidR="007A3D4F" w:rsidRPr="002764DE" w:rsidRDefault="007A3D4F" w:rsidP="005D732C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2764DE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4D3DFBA9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01FEB69F" w14:textId="77777777" w:rsidTr="005D732C">
        <w:trPr>
          <w:trHeight w:val="20"/>
        </w:trPr>
        <w:tc>
          <w:tcPr>
            <w:tcW w:w="1590" w:type="dxa"/>
            <w:vMerge/>
            <w:tcBorders>
              <w:left w:val="single" w:sz="12" w:space="0" w:color="000000" w:themeColor="text1"/>
            </w:tcBorders>
          </w:tcPr>
          <w:p w14:paraId="51A3840F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2232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E429D78" w14:textId="77777777" w:rsidR="007A3D4F" w:rsidRPr="002764DE" w:rsidRDefault="007A3D4F" w:rsidP="005D732C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5CA00578" w14:textId="77777777" w:rsidR="007A3D4F" w:rsidRPr="002764DE" w:rsidRDefault="007A3D4F" w:rsidP="005D732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3EB90852" w14:textId="77777777" w:rsidTr="005D732C">
        <w:trPr>
          <w:trHeight w:val="447"/>
        </w:trPr>
        <w:tc>
          <w:tcPr>
            <w:tcW w:w="159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3B0A610" w14:textId="77777777" w:rsidR="007A3D4F" w:rsidRPr="002764DE" w:rsidRDefault="007A3D4F" w:rsidP="005D732C">
            <w:pPr>
              <w:spacing w:line="260" w:lineRule="exact"/>
              <w:ind w:left="17" w:right="-23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/>
                <w:spacing w:val="2"/>
                <w:w w:val="104"/>
                <w:position w:val="-1"/>
                <w:sz w:val="18"/>
                <w:szCs w:val="18"/>
              </w:rPr>
              <w:t>事業の主た</w:t>
            </w:r>
            <w:r w:rsidRPr="002764DE">
              <w:rPr>
                <w:rFonts w:ascii="ＭＳ 明朝" w:hAnsi="ＭＳ 明朝" w:cs="ＭＳ 明朝"/>
                <w:w w:val="104"/>
                <w:position w:val="-1"/>
                <w:sz w:val="18"/>
                <w:szCs w:val="18"/>
              </w:rPr>
              <w:t>る</w:t>
            </w:r>
            <w:r w:rsidRPr="002764DE">
              <w:rPr>
                <w:rFonts w:ascii="ＭＳ 明朝" w:hAnsi="ＭＳ 明朝" w:cs="ＭＳ 明朝"/>
                <w:spacing w:val="2"/>
                <w:w w:val="104"/>
                <w:position w:val="-2"/>
                <w:sz w:val="18"/>
                <w:szCs w:val="18"/>
              </w:rPr>
              <w:t>実施場</w:t>
            </w:r>
            <w:r w:rsidRPr="002764DE">
              <w:rPr>
                <w:rFonts w:ascii="ＭＳ 明朝" w:hAnsi="ＭＳ 明朝" w:cs="ＭＳ 明朝"/>
                <w:w w:val="104"/>
                <w:position w:val="-2"/>
                <w:sz w:val="18"/>
                <w:szCs w:val="18"/>
              </w:rPr>
              <w:t>所</w:t>
            </w:r>
            <w:r w:rsidRPr="002764DE">
              <w:rPr>
                <w:rFonts w:ascii="ＭＳ 明朝" w:hAnsi="ＭＳ 明朝" w:cs="ＭＳ 明朝" w:hint="eastAsia"/>
                <w:w w:val="104"/>
                <w:position w:val="-2"/>
                <w:sz w:val="18"/>
                <w:szCs w:val="18"/>
              </w:rPr>
              <w:t>（所在地）</w:t>
            </w:r>
          </w:p>
        </w:tc>
        <w:tc>
          <w:tcPr>
            <w:tcW w:w="7512" w:type="dxa"/>
            <w:gridSpan w:val="3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F8569" w14:textId="77777777" w:rsidR="007A3D4F" w:rsidRPr="002764DE" w:rsidRDefault="007A3D4F" w:rsidP="005D732C">
            <w:pPr>
              <w:spacing w:line="260" w:lineRule="exact"/>
              <w:ind w:rightChars="50" w:right="113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7C0DF691" w14:textId="77777777" w:rsidR="007A3D4F" w:rsidRPr="002764DE" w:rsidRDefault="007A3D4F" w:rsidP="005D732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A3D4F" w:rsidRPr="002764DE" w14:paraId="7EA2886F" w14:textId="77777777" w:rsidTr="005D732C">
        <w:trPr>
          <w:trHeight w:val="20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B80FE24" w14:textId="4AB788DD" w:rsidR="007A3D4F" w:rsidRPr="002764DE" w:rsidRDefault="007A3D4F" w:rsidP="005D732C">
            <w:pPr>
              <w:spacing w:line="260" w:lineRule="exact"/>
              <w:ind w:left="17" w:right="-23"/>
              <w:rPr>
                <w:rFonts w:ascii="ＭＳ 明朝" w:hAnsi="ＭＳ 明朝" w:cs="ＭＳ 明朝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＜１．事業の目的・概要・経緯＞</w:t>
            </w:r>
          </w:p>
        </w:tc>
      </w:tr>
      <w:tr w:rsidR="007A3D4F" w:rsidRPr="002764DE" w14:paraId="647123BB" w14:textId="77777777" w:rsidTr="005D732C">
        <w:trPr>
          <w:trHeight w:val="4028"/>
        </w:trPr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916F7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  <w:r w:rsidRPr="002764DE">
              <w:rPr>
                <w:rFonts w:ascii="ＭＳ 明朝" w:hAnsi="ＭＳ 明朝" w:cs="ＭＳ 明朝" w:hint="eastAsia"/>
                <w:w w:val="103"/>
                <w:sz w:val="18"/>
                <w:szCs w:val="18"/>
                <w:lang w:eastAsia="zh-TW"/>
              </w:rPr>
              <w:t>（１）事業</w:t>
            </w:r>
            <w:r w:rsidRPr="002764DE">
              <w:rPr>
                <w:rFonts w:ascii="ＭＳ 明朝" w:hAnsi="ＭＳ 明朝" w:cs="ＭＳ 明朝"/>
                <w:w w:val="103"/>
                <w:sz w:val="18"/>
                <w:szCs w:val="18"/>
                <w:lang w:eastAsia="zh-TW"/>
              </w:rPr>
              <w:t>目的</w:t>
            </w:r>
          </w:p>
          <w:p w14:paraId="40D2D952" w14:textId="77777777" w:rsidR="007A3D4F" w:rsidRPr="002764DE" w:rsidRDefault="007A3D4F" w:rsidP="005D732C">
            <w:pPr>
              <w:spacing w:line="260" w:lineRule="exact"/>
              <w:ind w:leftChars="57" w:left="129" w:rightChars="50" w:right="113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</w:p>
          <w:p w14:paraId="73E80596" w14:textId="77777777" w:rsidR="007A3D4F" w:rsidRPr="002764DE" w:rsidRDefault="007A3D4F" w:rsidP="005D732C">
            <w:pPr>
              <w:spacing w:line="260" w:lineRule="exact"/>
              <w:ind w:left="130" w:rightChars="50" w:right="113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</w:p>
          <w:p w14:paraId="272B53CA" w14:textId="77777777" w:rsidR="007A3D4F" w:rsidRPr="002764DE" w:rsidRDefault="007A3D4F" w:rsidP="005D732C">
            <w:pPr>
              <w:spacing w:line="260" w:lineRule="exact"/>
              <w:ind w:left="130" w:rightChars="50" w:right="113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</w:p>
          <w:p w14:paraId="443A2F72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w w:val="103"/>
                <w:sz w:val="18"/>
                <w:szCs w:val="18"/>
                <w:lang w:eastAsia="zh-TW"/>
              </w:rPr>
            </w:pPr>
            <w:r w:rsidRPr="002764DE">
              <w:rPr>
                <w:rFonts w:ascii="ＭＳ 明朝" w:hAnsi="ＭＳ 明朝" w:cs="ＭＳ 明朝" w:hint="eastAsia"/>
                <w:w w:val="103"/>
                <w:sz w:val="18"/>
                <w:szCs w:val="18"/>
                <w:lang w:eastAsia="zh-TW"/>
              </w:rPr>
              <w:t>（２）事業</w:t>
            </w:r>
            <w:r w:rsidRPr="002764DE">
              <w:rPr>
                <w:rFonts w:ascii="ＭＳ 明朝" w:hAnsi="ＭＳ 明朝" w:cs="ＭＳ 明朝"/>
                <w:w w:val="103"/>
                <w:sz w:val="18"/>
                <w:szCs w:val="18"/>
                <w:lang w:eastAsia="zh-TW"/>
              </w:rPr>
              <w:t>概要</w:t>
            </w:r>
          </w:p>
          <w:p w14:paraId="073AF1B3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color w:val="0000FF"/>
                <w:w w:val="103"/>
                <w:sz w:val="18"/>
                <w:szCs w:val="18"/>
                <w:lang w:eastAsia="zh-TW"/>
              </w:rPr>
            </w:pPr>
          </w:p>
          <w:p w14:paraId="7B5705DD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w w:val="103"/>
                <w:sz w:val="18"/>
                <w:szCs w:val="18"/>
                <w:lang w:eastAsia="zh-TW"/>
              </w:rPr>
            </w:pPr>
          </w:p>
          <w:p w14:paraId="5488E512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w w:val="103"/>
                <w:sz w:val="18"/>
                <w:szCs w:val="18"/>
                <w:lang w:eastAsia="zh-TW"/>
              </w:rPr>
            </w:pPr>
          </w:p>
          <w:p w14:paraId="22C8D20F" w14:textId="77777777" w:rsidR="007A3D4F" w:rsidRPr="002764DE" w:rsidRDefault="007A3D4F" w:rsidP="005D732C">
            <w:pPr>
              <w:spacing w:line="260" w:lineRule="exact"/>
              <w:ind w:left="130" w:right="129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  <w:t>（３）事業経緯（事業の成り立ち、背景等）</w:t>
            </w:r>
          </w:p>
          <w:p w14:paraId="0D2F6038" w14:textId="77777777" w:rsidR="007A3D4F" w:rsidRPr="002764DE" w:rsidRDefault="007A3D4F" w:rsidP="005D732C">
            <w:pPr>
              <w:spacing w:line="260" w:lineRule="exact"/>
              <w:ind w:leftChars="50" w:left="446" w:rightChars="50" w:right="113" w:hangingChars="200" w:hanging="333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6D8B04DB" w14:textId="77777777" w:rsidR="007A3D4F" w:rsidRPr="002764DE" w:rsidRDefault="007A3D4F" w:rsidP="005D732C">
            <w:pPr>
              <w:spacing w:line="260" w:lineRule="exact"/>
              <w:ind w:left="130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9462E76" w14:textId="77777777" w:rsidR="007A3D4F" w:rsidRPr="002764DE" w:rsidRDefault="007A3D4F" w:rsidP="005D732C">
            <w:pPr>
              <w:spacing w:line="260" w:lineRule="exact"/>
              <w:ind w:leftChars="57" w:left="12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7A3D4F" w:rsidRPr="002764DE" w14:paraId="2454454C" w14:textId="77777777" w:rsidTr="005D732C">
        <w:trPr>
          <w:trHeight w:val="20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E4A52B9" w14:textId="2250E24B" w:rsidR="007A3D4F" w:rsidRPr="002764DE" w:rsidRDefault="007A3D4F" w:rsidP="005D732C">
            <w:pPr>
              <w:spacing w:line="260" w:lineRule="exact"/>
              <w:ind w:left="17" w:right="-23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＜</w:t>
            </w:r>
            <w:r w:rsidR="000D7858">
              <w:rPr>
                <w:rFonts w:ascii="ＭＳ 明朝" w:hAnsi="ＭＳ 明朝" w:cs="ＭＳ 明朝" w:hint="eastAsia"/>
                <w:sz w:val="18"/>
                <w:szCs w:val="18"/>
              </w:rPr>
              <w:t>２</w:t>
            </w: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．事業計画</w:t>
            </w:r>
            <w:r w:rsidR="00C337A6">
              <w:rPr>
                <w:rFonts w:ascii="ＭＳ 明朝" w:hAnsi="ＭＳ 明朝" w:cs="ＭＳ 明朝" w:hint="eastAsia"/>
                <w:sz w:val="18"/>
                <w:szCs w:val="18"/>
              </w:rPr>
              <w:t>に対する実証成果</w:t>
            </w:r>
            <w:r w:rsidRPr="002764DE">
              <w:rPr>
                <w:rFonts w:ascii="ＭＳ 明朝" w:hAnsi="ＭＳ 明朝" w:cs="ＭＳ 明朝" w:hint="eastAsia"/>
                <w:sz w:val="18"/>
                <w:szCs w:val="18"/>
              </w:rPr>
              <w:t>＞</w:t>
            </w:r>
          </w:p>
        </w:tc>
      </w:tr>
      <w:tr w:rsidR="003B6F32" w:rsidRPr="003B6F32" w14:paraId="2537B4CD" w14:textId="77777777" w:rsidTr="005D732C">
        <w:trPr>
          <w:trHeight w:val="400"/>
        </w:trPr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39F8CB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（１）実証内容及び導入した技術の詳細</w:t>
            </w:r>
          </w:p>
          <w:p w14:paraId="2F0A5EB6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【実証開始時（採択時）の目的及び課題とそれに対応した実証メニュー】</w:t>
            </w:r>
          </w:p>
          <w:p w14:paraId="3BE0333A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319FA02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3698F292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49EAEB2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【実証メニューごとの成果目標とその評価方法、具体のアプローチ】</w:t>
            </w:r>
          </w:p>
          <w:p w14:paraId="76A0AC77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D054E37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1F96468F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632F36E6" w14:textId="631DA6BA" w:rsid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【実証メニューごとの実証期間中の課題とそれらに対応するために工夫した点】</w:t>
            </w:r>
          </w:p>
          <w:p w14:paraId="7D6D3E50" w14:textId="77777777" w:rsidR="00657811" w:rsidRDefault="00657811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6FDCEDED" w14:textId="77777777" w:rsidR="00657811" w:rsidRDefault="00657811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473F6F3" w14:textId="77777777" w:rsidR="00B7779C" w:rsidRDefault="00B7779C" w:rsidP="005D732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5F590617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【総合的な成果目標及び評価方法と達成状況】</w:t>
            </w:r>
          </w:p>
          <w:p w14:paraId="754B8295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6CDD9359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B6ABC0A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18BC851B" w14:textId="0001805A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２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）エネルギー起源二酸化炭素を含むGHG排出削減の仕組み（リファレンスとの違い）</w:t>
            </w:r>
          </w:p>
          <w:p w14:paraId="134B1C80" w14:textId="77777777" w:rsidR="00B7779C" w:rsidRPr="00F271A1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43911D1D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3116A75F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4D1FA614" w14:textId="3F73FDE2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３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）将来的な方法論開発のポイント・課題等</w:t>
            </w:r>
          </w:p>
          <w:p w14:paraId="52331A71" w14:textId="77777777" w:rsidR="00B7779C" w:rsidRPr="00F271A1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D8A3E57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B86488E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399A24DC" w14:textId="66BA61C3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４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）事業実施の前提となる許認可取得と関連契約等の締結状況・工夫が求められた点</w:t>
            </w:r>
          </w:p>
          <w:p w14:paraId="6984EB61" w14:textId="77777777" w:rsidR="00B7779C" w:rsidRPr="00F271A1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B46D1D0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56EBEFC7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345A8F9E" w14:textId="6BFA0BDC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５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）事業の実施体制と役割分担</w:t>
            </w:r>
          </w:p>
          <w:p w14:paraId="11447093" w14:textId="77777777" w:rsidR="00B7779C" w:rsidRPr="00F271A1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99F7885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45DF33DF" w14:textId="77777777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1ED5DCA3" w14:textId="2EFFEA7E" w:rsidR="00B7779C" w:rsidRP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６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）導入設備の運営維持管理体制及びモニタリングの実施体制　※完了後も稼働の場合 </w:t>
            </w:r>
          </w:p>
          <w:p w14:paraId="0D7E1EE7" w14:textId="77777777" w:rsidR="00B7779C" w:rsidRPr="00F271A1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3A74348C" w14:textId="77777777" w:rsid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C073046" w14:textId="77777777" w:rsidR="00657811" w:rsidRPr="00B7779C" w:rsidRDefault="00657811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1A2E2915" w14:textId="3A83F0B3" w:rsidR="00B7779C" w:rsidRDefault="00B7779C" w:rsidP="00B7779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</w:t>
            </w:r>
            <w:r w:rsidR="00F271A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７</w:t>
            </w: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）シナジー効果の達成状況</w:t>
            </w:r>
          </w:p>
          <w:p w14:paraId="47BFD93B" w14:textId="77777777" w:rsidR="00B7779C" w:rsidRDefault="00B7779C" w:rsidP="005D732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5426A694" w14:textId="77777777" w:rsidR="007A3D4F" w:rsidRPr="003B6F32" w:rsidRDefault="007A3D4F" w:rsidP="005D732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555EAF39" w14:textId="77777777" w:rsidR="00992EEB" w:rsidRPr="003B6F32" w:rsidRDefault="00992EEB" w:rsidP="005D732C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ABA395F" w14:textId="77777777" w:rsidR="007A3D4F" w:rsidRPr="003B6F32" w:rsidRDefault="007A3D4F" w:rsidP="00657811">
            <w:pPr>
              <w:spacing w:line="260" w:lineRule="exact"/>
              <w:ind w:right="129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</w:tr>
      <w:tr w:rsidR="003B6F32" w:rsidRPr="003B6F32" w14:paraId="11202774" w14:textId="77777777" w:rsidTr="005D732C">
        <w:trPr>
          <w:trHeight w:val="50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1FD44B" w14:textId="549CCC1F" w:rsidR="007A3D4F" w:rsidRPr="003B6F32" w:rsidDel="00980C7F" w:rsidRDefault="00B7779C" w:rsidP="005D732C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lastRenderedPageBreak/>
              <w:t>＜３．実証期間中のエネルギー起源二酸化炭素を含むGHG排出削減効果＞</w:t>
            </w:r>
          </w:p>
        </w:tc>
      </w:tr>
      <w:tr w:rsidR="003B6F32" w:rsidRPr="003B6F32" w14:paraId="5ACC579E" w14:textId="77777777" w:rsidTr="00657811">
        <w:trPr>
          <w:trHeight w:val="332"/>
        </w:trPr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2B7705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（１）実証期間中のエネルギー起源二酸化炭素を含む GHG 排出削減量</w:t>
            </w:r>
          </w:p>
          <w:p w14:paraId="7981AD2A" w14:textId="77777777" w:rsidR="00B7779C" w:rsidRPr="00B7779C" w:rsidRDefault="00B7779C" w:rsidP="00657811">
            <w:pPr>
              <w:spacing w:before="5" w:line="260" w:lineRule="exact"/>
              <w:ind w:rightChars="56" w:right="127" w:firstLineChars="300" w:firstLine="500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GHG排出削減量：＿＿＿＿[tCO2]</w:t>
            </w:r>
          </w:p>
          <w:p w14:paraId="7EDD26DB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0528907B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003B67F9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02107229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（２）エネルギー起源二酸化炭素を含む GHG削減効果の算定根拠</w:t>
            </w:r>
          </w:p>
          <w:p w14:paraId="4BF832F0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0BC6F134" w14:textId="0EDFC679" w:rsidR="00B7779C" w:rsidRPr="00B7779C" w:rsidRDefault="00B7779C" w:rsidP="00657811">
            <w:pPr>
              <w:spacing w:before="5" w:line="260" w:lineRule="exact"/>
              <w:ind w:leftChars="250" w:left="567"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令和7年度</w:t>
            </w:r>
            <w:r w:rsidR="003A46E9" w:rsidRPr="003A46E9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シナジー型ＪＣＭ創出事業</w:t>
            </w: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の排出削減量算定ファイル（01～17）（</w:t>
            </w:r>
            <w:r w:rsidR="003A46E9">
              <w:rPr>
                <w:color w:val="0000FF"/>
                <w:sz w:val="18"/>
                <w:szCs w:val="18"/>
              </w:rPr>
              <w:t xml:space="preserve">https://gec.jp/jp/synergy_kobo2025/ </w:t>
            </w: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）を使用する。</w:t>
            </w:r>
          </w:p>
          <w:p w14:paraId="6A200B24" w14:textId="77777777" w:rsid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1F24B62F" w14:textId="77777777" w:rsidR="00657811" w:rsidRPr="00B7779C" w:rsidRDefault="00657811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57B0A201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2E43F3D4" w14:textId="77777777" w:rsidR="00B7779C" w:rsidRPr="00B7779C" w:rsidRDefault="00B7779C" w:rsidP="00B7779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（３）当該機器を継続的に運用した場合に想定されるエネルギー起源二酸化炭素を含む GHG削減量及び算定根拠</w:t>
            </w:r>
          </w:p>
          <w:p w14:paraId="7FEDE254" w14:textId="77777777" w:rsidR="00B7779C" w:rsidRPr="00B7779C" w:rsidRDefault="00B7779C" w:rsidP="00657811">
            <w:pPr>
              <w:spacing w:before="5" w:line="260" w:lineRule="exact"/>
              <w:ind w:rightChars="56" w:right="127" w:firstLineChars="300" w:firstLine="500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①　GHG年間排出削減量：＿＿＿＿[tＣＯ２/年]</w:t>
            </w:r>
          </w:p>
          <w:p w14:paraId="70C84409" w14:textId="1A4F07AA" w:rsidR="00B7779C" w:rsidRPr="00B7779C" w:rsidRDefault="00B7779C" w:rsidP="00657811">
            <w:pPr>
              <w:spacing w:before="5" w:line="260" w:lineRule="exact"/>
              <w:ind w:rightChars="56" w:right="127" w:firstLineChars="300" w:firstLine="500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②　GHG排出削減総量　：＿＿＿＿[tＣＯ２]＝GHG年間排出削減量[tＣＯ２/年]×法定耐用年数[年]</w:t>
            </w:r>
          </w:p>
          <w:p w14:paraId="5C76EDF2" w14:textId="77777777" w:rsidR="00B7779C" w:rsidRDefault="00B7779C" w:rsidP="005D732C">
            <w:pPr>
              <w:spacing w:before="5" w:line="260" w:lineRule="exact"/>
              <w:ind w:rightChars="56" w:right="12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  <w:p w14:paraId="76454747" w14:textId="77777777" w:rsidR="007A3D4F" w:rsidRPr="00657811" w:rsidDel="00980C7F" w:rsidRDefault="007A3D4F" w:rsidP="00657811">
            <w:pPr>
              <w:spacing w:line="260" w:lineRule="exact"/>
              <w:ind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</w:tc>
      </w:tr>
      <w:tr w:rsidR="003B6F32" w:rsidRPr="003B6F32" w14:paraId="73BCC812" w14:textId="77777777" w:rsidTr="005D732C">
        <w:trPr>
          <w:trHeight w:val="262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4A26BB" w14:textId="2D14C0E3" w:rsidR="007A3D4F" w:rsidRPr="003B6F32" w:rsidRDefault="00B7779C" w:rsidP="00657811">
            <w:pPr>
              <w:spacing w:before="5" w:line="260" w:lineRule="exact"/>
              <w:ind w:rightChars="56" w:right="127" w:firstLineChars="100" w:firstLine="16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lastRenderedPageBreak/>
              <w:t>＜</w:t>
            </w:r>
            <w:r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４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．事業の資金計画の成果＞</w:t>
            </w:r>
          </w:p>
        </w:tc>
      </w:tr>
      <w:tr w:rsidR="003B6F32" w:rsidRPr="003B6F32" w14:paraId="2F3FD236" w14:textId="77777777" w:rsidTr="005D732C">
        <w:trPr>
          <w:trHeight w:val="336"/>
        </w:trPr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8486A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B7779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（１）事業の資金計画</w:t>
            </w:r>
          </w:p>
          <w:p w14:paraId="2DEED9DC" w14:textId="77777777" w:rsidR="00B7779C" w:rsidRPr="00B7779C" w:rsidRDefault="00B7779C" w:rsidP="00657811">
            <w:pPr>
              <w:spacing w:line="260" w:lineRule="exact"/>
              <w:ind w:left="16" w:rightChars="56" w:right="127" w:firstLineChars="200" w:firstLine="348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B7779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１）資金調達先・支出割合</w:t>
            </w:r>
          </w:p>
          <w:p w14:paraId="3F288E1C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11E0A310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71DC5CF3" w14:textId="77777777" w:rsidR="00B7779C" w:rsidRPr="00B7779C" w:rsidRDefault="00B7779C" w:rsidP="00657811">
            <w:pPr>
              <w:spacing w:line="260" w:lineRule="exact"/>
              <w:ind w:left="16" w:rightChars="56" w:right="127" w:firstLineChars="200" w:firstLine="348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B7779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２）各資金調達先（自己資金の場合を含む）の意志決定状況</w:t>
            </w:r>
          </w:p>
          <w:p w14:paraId="2DE6C2B3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8C82093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0966F30" w14:textId="77777777" w:rsidR="00B7779C" w:rsidRPr="00B7779C" w:rsidRDefault="00B7779C" w:rsidP="00657811">
            <w:pPr>
              <w:spacing w:line="260" w:lineRule="exact"/>
              <w:ind w:left="16" w:rightChars="56" w:right="127" w:firstLineChars="200" w:firstLine="348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B7779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３）JICA、政府系金融機関等の出資・融資を受ける事業との連携の有無と協議状況</w:t>
            </w:r>
          </w:p>
          <w:p w14:paraId="2634385D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3C631CE8" w14:textId="77777777" w:rsidR="00B7779C" w:rsidRPr="00B7779C" w:rsidRDefault="00B7779C" w:rsidP="00B7779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4158BC72" w14:textId="77777777" w:rsidR="00B7779C" w:rsidRPr="00B7779C" w:rsidRDefault="00B7779C" w:rsidP="00657811">
            <w:pPr>
              <w:spacing w:line="260" w:lineRule="exact"/>
              <w:ind w:left="16" w:rightChars="56" w:right="127" w:firstLineChars="200" w:firstLine="348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B7779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４）他の補助金との関係</w:t>
            </w:r>
          </w:p>
          <w:p w14:paraId="3AF635AF" w14:textId="77777777" w:rsidR="00B7779C" w:rsidRDefault="00B7779C" w:rsidP="005D732C">
            <w:pPr>
              <w:spacing w:line="260" w:lineRule="exact"/>
              <w:ind w:left="16" w:rightChars="56" w:right="12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D81FFD0" w14:textId="77777777" w:rsidR="007A3D4F" w:rsidRPr="003B6F32" w:rsidDel="00980C7F" w:rsidRDefault="007A3D4F" w:rsidP="00657811">
            <w:pPr>
              <w:rPr>
                <w:rFonts w:cs="ＭＳ 明朝"/>
              </w:rPr>
            </w:pPr>
          </w:p>
        </w:tc>
      </w:tr>
      <w:tr w:rsidR="003B6F32" w:rsidRPr="003B6F32" w14:paraId="737A7F9A" w14:textId="77777777" w:rsidTr="005D732C"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E704100" w14:textId="73CD3088" w:rsidR="007A3D4F" w:rsidRPr="003B6F32" w:rsidRDefault="00B7779C" w:rsidP="00657811">
            <w:pPr>
              <w:spacing w:line="260" w:lineRule="exact"/>
              <w:ind w:right="-20" w:firstLineChars="100" w:firstLine="167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＜５．事業の性格への成果＞</w:t>
            </w:r>
            <w:r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3B6F32" w:rsidRPr="003B6F32" w14:paraId="424CF132" w14:textId="77777777" w:rsidTr="00657811">
        <w:trPr>
          <w:trHeight w:val="2115"/>
        </w:trPr>
        <w:tc>
          <w:tcPr>
            <w:tcW w:w="910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F36EA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（１）対象とする国への貢献度（事業の公益性ならびに環境・社会経済への影響）</w:t>
            </w:r>
          </w:p>
          <w:p w14:paraId="591A7238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669CA58F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2884946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（２）持続可能な開発やSDGsへの貢献</w:t>
            </w:r>
          </w:p>
          <w:p w14:paraId="616FD29A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19EF456D" w14:textId="77777777" w:rsidR="00B7779C" w:rsidRPr="00B7779C" w:rsidRDefault="00B7779C" w:rsidP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CC792F4" w14:textId="22B0E55F" w:rsidR="00657811" w:rsidRDefault="00B7779C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（３）最善の人権対応への取り組み</w:t>
            </w:r>
          </w:p>
          <w:p w14:paraId="24764F62" w14:textId="77777777" w:rsidR="00657811" w:rsidRPr="003B6F32" w:rsidRDefault="00657811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002FBC06" w14:textId="77777777" w:rsidR="007A3D4F" w:rsidRPr="003B6F32" w:rsidRDefault="007A3D4F" w:rsidP="00657811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  <w:lang w:eastAsia="zh-TW"/>
              </w:rPr>
            </w:pPr>
          </w:p>
        </w:tc>
      </w:tr>
      <w:tr w:rsidR="003B6F32" w:rsidRPr="003B6F32" w14:paraId="2075A755" w14:textId="77777777" w:rsidTr="005D732C">
        <w:trPr>
          <w:trHeight w:val="262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CDDBCA" w14:textId="3CF1CD4C" w:rsidR="007A3D4F" w:rsidRPr="003B6F32" w:rsidRDefault="00B7779C" w:rsidP="00657811">
            <w:pPr>
              <w:spacing w:line="260" w:lineRule="exact"/>
              <w:ind w:right="-20" w:firstLineChars="100" w:firstLine="167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B7779C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＜６．補助対象経費に含まれる設備・機器、工事などの調達状況＞</w:t>
            </w:r>
          </w:p>
        </w:tc>
      </w:tr>
      <w:tr w:rsidR="003B6F32" w:rsidRPr="003B6F32" w14:paraId="1F76CC39" w14:textId="77777777" w:rsidTr="00657811">
        <w:trPr>
          <w:trHeight w:val="1693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FEFE84" w14:textId="77777777" w:rsidR="007A3D4F" w:rsidRPr="003B6F32" w:rsidRDefault="007A3D4F" w:rsidP="005D732C">
            <w:pPr>
              <w:spacing w:line="260" w:lineRule="exact"/>
              <w:ind w:leftChars="57" w:left="129"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  <w:highlight w:val="lightGray"/>
              </w:rPr>
            </w:pPr>
          </w:p>
        </w:tc>
      </w:tr>
      <w:tr w:rsidR="003B6F32" w:rsidRPr="003B6F32" w:rsidDel="00C43137" w14:paraId="02C751EA" w14:textId="77777777" w:rsidTr="00A04DD9">
        <w:trPr>
          <w:trHeight w:val="267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6ECCD" w14:textId="6C3E0E6B" w:rsidR="005E5F15" w:rsidRPr="003B6F32" w:rsidDel="00C43137" w:rsidRDefault="00DE7721" w:rsidP="00657811">
            <w:pPr>
              <w:spacing w:line="260" w:lineRule="exact"/>
              <w:ind w:right="-20" w:firstLineChars="100" w:firstLine="167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DE772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＜７．JCMを活用した事業化時の実施計画への実証成果の反映＞</w:t>
            </w:r>
          </w:p>
        </w:tc>
      </w:tr>
      <w:tr w:rsidR="003B6F32" w:rsidRPr="003B6F32" w14:paraId="44650674" w14:textId="77777777" w:rsidTr="00A04DD9">
        <w:trPr>
          <w:trHeight w:val="1118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023AB2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（１）事業化時の事業プラン（原料調達、製造、販売、運転、MRV含めての計画）</w:t>
            </w:r>
          </w:p>
          <w:p w14:paraId="799280E6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467E747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21203BAD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（２）選定するパートナー</w:t>
            </w:r>
          </w:p>
          <w:p w14:paraId="6C9E2E1E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B5C1FAD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837DD2D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（３）事業体制（上記(1)を実現するための体制）</w:t>
            </w:r>
          </w:p>
          <w:p w14:paraId="422D036E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53E96502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3BD4D398" w14:textId="77777777" w:rsid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（４）事業化に必要な土地及び許認可の取得計画</w:t>
            </w:r>
          </w:p>
          <w:p w14:paraId="226BE88A" w14:textId="77777777" w:rsidR="00657811" w:rsidRPr="00DE7721" w:rsidRDefault="0065781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EC64E33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48B2EE84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13751EB0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（５）経済性（原料調達、製造・販売計画を踏まえての利益計画及びIRR）</w:t>
            </w:r>
          </w:p>
          <w:p w14:paraId="0F270C86" w14:textId="77777777" w:rsidR="00DE7721" w:rsidRPr="00DE7721" w:rsidRDefault="00DE7721" w:rsidP="00657811">
            <w:pPr>
              <w:spacing w:line="260" w:lineRule="exact"/>
              <w:ind w:right="-20" w:firstLineChars="250" w:firstLine="4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1) 補助事業に関する資金回収・利益の見通し</w:t>
            </w:r>
          </w:p>
          <w:p w14:paraId="68182833" w14:textId="77777777" w:rsidR="00DE7721" w:rsidRPr="00DE7721" w:rsidRDefault="00DE7721" w:rsidP="00657811">
            <w:pPr>
              <w:spacing w:line="260" w:lineRule="exact"/>
              <w:ind w:right="-20" w:firstLineChars="250" w:firstLine="4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2) 投資回収年数(補助金なし)　　　　　　年</w:t>
            </w:r>
          </w:p>
          <w:p w14:paraId="01CB1D39" w14:textId="77777777" w:rsidR="00DE7721" w:rsidRPr="00DE7721" w:rsidRDefault="00DE7721" w:rsidP="00657811">
            <w:pPr>
              <w:spacing w:line="260" w:lineRule="exact"/>
              <w:ind w:right="-20" w:firstLineChars="250" w:firstLine="4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3) 投資回収年数(補助金あり)　　　　　　年</w:t>
            </w:r>
          </w:p>
          <w:p w14:paraId="682CCE60" w14:textId="01F225D1" w:rsidR="00DE7721" w:rsidRPr="00DE7721" w:rsidRDefault="00DE7721" w:rsidP="00657811">
            <w:pPr>
              <w:spacing w:line="260" w:lineRule="exact"/>
              <w:ind w:right="-20" w:firstLineChars="250" w:firstLine="4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4) 内部収益率(補助金なし)</w:t>
            </w:r>
            <w:r w:rsidR="007D724D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　　　　　</w:t>
            </w: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　　％</w:t>
            </w:r>
          </w:p>
          <w:p w14:paraId="19F61B56" w14:textId="5DB39D8D" w:rsidR="00DE7721" w:rsidRPr="00DE7721" w:rsidRDefault="00DE7721" w:rsidP="00657811">
            <w:pPr>
              <w:spacing w:line="260" w:lineRule="exact"/>
              <w:ind w:right="-20" w:firstLineChars="250" w:firstLine="4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5) 内部収益率(補助金あり)　　　　　　</w:t>
            </w:r>
            <w:r w:rsidR="007D724D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　</w:t>
            </w: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％</w:t>
            </w:r>
          </w:p>
          <w:p w14:paraId="11837049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7A776347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512894ED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（６）事業化に必要な資金額とその調達計画</w:t>
            </w:r>
          </w:p>
          <w:p w14:paraId="1CE624F0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4423C0B0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2AA3EDF1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（７）運転、保守、MRVの体制</w:t>
            </w:r>
          </w:p>
          <w:p w14:paraId="6DEBED65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EFF3A66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70701486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（８）事業化スケジュール</w:t>
            </w:r>
          </w:p>
          <w:p w14:paraId="16D03EBC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4E03750F" w14:textId="77777777" w:rsidR="00DE7721" w:rsidRP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2F86DED" w14:textId="75AE9437" w:rsidR="00DE7721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DE772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（９）事業実施にあたり想定される課題、リスクとその対処方法</w:t>
            </w:r>
          </w:p>
          <w:p w14:paraId="7B827D8C" w14:textId="77777777" w:rsidR="00DE7721" w:rsidRDefault="00DE7721" w:rsidP="00A04DD9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2F9DBC8D" w14:textId="77777777" w:rsidR="00DE7721" w:rsidRDefault="00DE7721" w:rsidP="00A04DD9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5F3D0E93" w14:textId="4F6C9332" w:rsidR="005E5F15" w:rsidRPr="003B6F32" w:rsidRDefault="005E5F15" w:rsidP="00A04DD9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  <w:lang w:eastAsia="zh-TW"/>
              </w:rPr>
            </w:pPr>
          </w:p>
        </w:tc>
      </w:tr>
      <w:tr w:rsidR="003B6F32" w:rsidRPr="003B6F32" w14:paraId="358E327F" w14:textId="77777777" w:rsidTr="005D732C">
        <w:trPr>
          <w:trHeight w:val="267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55803" w14:textId="07B008DA" w:rsidR="007A3D4F" w:rsidRPr="003B6F32" w:rsidDel="00C43137" w:rsidRDefault="007A3D4F" w:rsidP="005D732C">
            <w:pPr>
              <w:spacing w:line="260" w:lineRule="exact"/>
              <w:ind w:right="-20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lastRenderedPageBreak/>
              <w:t>＜</w:t>
            </w:r>
            <w:r w:rsidR="005E5F15"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８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．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JCM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事業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化時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の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GHG排出削減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効果＞</w:t>
            </w:r>
          </w:p>
        </w:tc>
      </w:tr>
      <w:tr w:rsidR="003B6F32" w:rsidRPr="003B6F32" w14:paraId="4211EEF4" w14:textId="77777777" w:rsidTr="00657811">
        <w:trPr>
          <w:trHeight w:val="6416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87CAC1" w14:textId="48E70186" w:rsidR="00DE7721" w:rsidRDefault="00DE7721" w:rsidP="00657811">
            <w:pPr>
              <w:pStyle w:val="a7"/>
              <w:numPr>
                <w:ilvl w:val="0"/>
                <w:numId w:val="28"/>
              </w:numPr>
              <w:spacing w:line="260" w:lineRule="exact"/>
              <w:ind w:leftChars="0"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65781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排出削減量算出の基本的な考え方</w:t>
            </w:r>
          </w:p>
          <w:p w14:paraId="46D34CCE" w14:textId="77777777" w:rsidR="00657811" w:rsidRPr="00657811" w:rsidRDefault="00657811" w:rsidP="0065781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2562586D" w14:textId="77777777" w:rsidR="00657811" w:rsidRPr="00657811" w:rsidRDefault="00657811" w:rsidP="0065781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A7A3969" w14:textId="77777777" w:rsidR="00DE7721" w:rsidRPr="003B6F32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DF94F2D" w14:textId="3BCD0BB3" w:rsidR="00DE7721" w:rsidRPr="003B6F32" w:rsidRDefault="00DE7721" w:rsidP="00DE7721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（２）</w:t>
            </w:r>
            <w:r w:rsidR="0065781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 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事業化時の</w:t>
            </w:r>
            <w:r w:rsidRPr="00B65BC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総量</w:t>
            </w:r>
          </w:p>
          <w:p w14:paraId="105F6FFB" w14:textId="77777777" w:rsidR="00DE7721" w:rsidRPr="003B6F32" w:rsidRDefault="00DE7721" w:rsidP="00DE7721">
            <w:pPr>
              <w:spacing w:line="260" w:lineRule="exact"/>
              <w:ind w:leftChars="103" w:left="2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GHG年間排出削減量：＿＿＿＿[tCO2/年]</w:t>
            </w:r>
            <w:r w:rsidRPr="003B6F32"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  <w:cr/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GHG排出削減総量：＿＿＿＿[tCO2]＝②×法定耐用年数[年]</w:t>
            </w:r>
          </w:p>
          <w:p w14:paraId="3857A2C3" w14:textId="77777777" w:rsidR="00DE7721" w:rsidRDefault="00DE7721" w:rsidP="00DE7721">
            <w:pPr>
              <w:spacing w:line="260" w:lineRule="exact"/>
              <w:ind w:leftChars="57" w:left="129" w:rightChars="57" w:right="129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0AC1888F" w14:textId="77777777" w:rsidR="00657811" w:rsidRPr="003B6F32" w:rsidRDefault="00657811" w:rsidP="00DE7721">
            <w:pPr>
              <w:spacing w:line="260" w:lineRule="exact"/>
              <w:ind w:leftChars="57" w:left="129" w:rightChars="57" w:right="129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150BDD9F" w14:textId="6BC042D3" w:rsidR="00DE7721" w:rsidRPr="003B6F32" w:rsidRDefault="00DE7721" w:rsidP="00DE7721">
            <w:pPr>
              <w:spacing w:line="260" w:lineRule="exact"/>
              <w:ind w:right="123" w:firstLineChars="10" w:firstLine="17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（３）</w:t>
            </w:r>
            <w:r w:rsidR="00657811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 xml:space="preserve"> 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事業化時の</w:t>
            </w:r>
            <w:r w:rsidRPr="00B65BC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総量に係る費用対効果</w:t>
            </w:r>
          </w:p>
          <w:p w14:paraId="0341DAE2" w14:textId="77777777" w:rsidR="00DE7721" w:rsidRPr="003B6F32" w:rsidRDefault="00DE7721" w:rsidP="00657811">
            <w:pPr>
              <w:spacing w:line="260" w:lineRule="exact"/>
              <w:ind w:leftChars="103" w:left="234" w:right="129"/>
              <w:rPr>
                <w:rFonts w:ascii="ＭＳ 明朝" w:hAnsi="ＭＳ 明朝" w:cs="ＭＳ Ｐ明朝"/>
                <w:color w:val="000000" w:themeColor="text1"/>
                <w:sz w:val="18"/>
                <w:szCs w:val="18"/>
                <w:lang w:eastAsia="zh-TW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sz w:val="18"/>
                <w:szCs w:val="18"/>
                <w:lang w:eastAsia="zh-TW"/>
              </w:rPr>
              <w:t>GHG削減費用対効果：</w:t>
            </w:r>
          </w:p>
          <w:p w14:paraId="1076B379" w14:textId="77777777" w:rsidR="00DE7721" w:rsidRPr="003B6F32" w:rsidRDefault="00DE7721" w:rsidP="00DE7721">
            <w:pPr>
              <w:spacing w:line="260" w:lineRule="exact"/>
              <w:ind w:leftChars="103" w:left="234" w:right="129"/>
              <w:rPr>
                <w:rFonts w:ascii="ＭＳ 明朝" w:hAnsi="ＭＳ 明朝" w:cs="ＭＳ Ｐ明朝"/>
                <w:color w:val="000000" w:themeColor="text1"/>
                <w:sz w:val="18"/>
                <w:szCs w:val="18"/>
                <w:lang w:eastAsia="zh-TW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  <w:lang w:eastAsia="zh-TW"/>
              </w:rPr>
              <w:t xml:space="preserve">　　＿＿＿＿＿＿＿[円/tCO2]＝事業化時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の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  <w:lang w:eastAsia="zh-TW"/>
              </w:rPr>
              <w:t>補助金所要額[円]÷GHG排出削減総量[tCO2]</w:t>
            </w:r>
          </w:p>
          <w:p w14:paraId="34CFD23F" w14:textId="77777777" w:rsidR="00DE7721" w:rsidRDefault="00DE7721" w:rsidP="00DE7721">
            <w:pPr>
              <w:spacing w:line="260" w:lineRule="exact"/>
              <w:ind w:leftChars="57" w:left="129" w:rightChars="50" w:right="113"/>
              <w:rPr>
                <w:rFonts w:ascii="ＭＳ 明朝" w:hAnsi="ＭＳ 明朝" w:cs="ＭＳ Ｐ明朝"/>
                <w:color w:val="000000" w:themeColor="text1"/>
                <w:sz w:val="18"/>
                <w:szCs w:val="18"/>
                <w:highlight w:val="lightGray"/>
              </w:rPr>
            </w:pPr>
          </w:p>
          <w:p w14:paraId="7170F92C" w14:textId="77777777" w:rsidR="00657811" w:rsidRPr="003B6F32" w:rsidRDefault="00657811" w:rsidP="00DE7721">
            <w:pPr>
              <w:spacing w:line="260" w:lineRule="exact"/>
              <w:ind w:leftChars="57" w:left="129" w:rightChars="50" w:right="113"/>
              <w:rPr>
                <w:rFonts w:ascii="ＭＳ 明朝" w:hAnsi="ＭＳ 明朝" w:cs="ＭＳ Ｐ明朝"/>
                <w:color w:val="000000" w:themeColor="text1"/>
                <w:sz w:val="18"/>
                <w:szCs w:val="18"/>
                <w:highlight w:val="lightGray"/>
              </w:rPr>
            </w:pPr>
          </w:p>
          <w:p w14:paraId="23C18897" w14:textId="77777777" w:rsidR="00DE7721" w:rsidRPr="003B6F32" w:rsidRDefault="00DE7721" w:rsidP="00DE7721">
            <w:pPr>
              <w:spacing w:line="260" w:lineRule="exact"/>
              <w:ind w:left="16"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（４）</w:t>
            </w:r>
            <w:r w:rsidRPr="00B65BC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事業化時のエネルギー起源二酸化炭素を含む GHG 排出削減総量に係る</w:t>
            </w:r>
            <w:r w:rsidRPr="003B6F32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算定根拠</w:t>
            </w:r>
          </w:p>
          <w:p w14:paraId="52A1CA31" w14:textId="77777777" w:rsidR="00DE7721" w:rsidRPr="003B6F32" w:rsidRDefault="00DE7721" w:rsidP="00DE7721">
            <w:pPr>
              <w:spacing w:line="260" w:lineRule="exact"/>
              <w:ind w:leftChars="57" w:left="129"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23D6A2A1" w14:textId="3665EDB5" w:rsidR="00DE7721" w:rsidRDefault="003A46E9" w:rsidP="00657811">
            <w:pPr>
              <w:spacing w:before="5" w:line="260" w:lineRule="exact"/>
              <w:ind w:leftChars="200" w:left="453" w:rightChars="56" w:right="127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令和7年度</w:t>
            </w:r>
            <w:r w:rsidRPr="003A46E9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シナジー型ＪＣＭ創出事業</w:t>
            </w: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の排出削減量算定ファイル（01～17）（</w:t>
            </w:r>
            <w:r>
              <w:rPr>
                <w:color w:val="0000FF"/>
                <w:sz w:val="18"/>
                <w:szCs w:val="18"/>
              </w:rPr>
              <w:t xml:space="preserve">https://gec.jp/jp/synergy_kobo2025/ </w:t>
            </w:r>
            <w:r w:rsidRPr="003A46E9">
              <w:rPr>
                <w:rFonts w:ascii="ＭＳ 明朝" w:hAnsi="ＭＳ 明朝"/>
                <w:color w:val="000000" w:themeColor="text1"/>
                <w:sz w:val="18"/>
                <w:szCs w:val="18"/>
              </w:rPr>
              <w:t>）を使用する。</w:t>
            </w:r>
          </w:p>
          <w:p w14:paraId="388DED23" w14:textId="77777777" w:rsidR="003A46E9" w:rsidRPr="003B6F32" w:rsidRDefault="003A46E9" w:rsidP="00657811">
            <w:pPr>
              <w:spacing w:before="5" w:line="260" w:lineRule="exact"/>
              <w:ind w:rightChars="56" w:right="127"/>
              <w:rPr>
                <w:rFonts w:ascii="ＭＳ 明朝" w:hAnsi="ＭＳ 明朝" w:cs="ＭＳ 明朝"/>
                <w:color w:val="000000" w:themeColor="text1"/>
                <w:sz w:val="18"/>
                <w:szCs w:val="18"/>
                <w:lang w:eastAsia="zh-TW"/>
              </w:rPr>
            </w:pPr>
          </w:p>
          <w:p w14:paraId="7C29B262" w14:textId="77777777" w:rsidR="00DE7721" w:rsidRPr="003B6F32" w:rsidRDefault="00DE7721" w:rsidP="00DE7721">
            <w:pPr>
              <w:numPr>
                <w:ilvl w:val="0"/>
                <w:numId w:val="26"/>
              </w:numPr>
              <w:spacing w:line="260" w:lineRule="exact"/>
              <w:ind w:rightChars="50" w:right="113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法定耐用年数は、減価償却資産の耐用年数等に関する省令（昭和40年大蔵省令第15号）を適用。</w:t>
            </w:r>
          </w:p>
          <w:tbl>
            <w:tblPr>
              <w:tblW w:w="8071" w:type="dxa"/>
              <w:tblInd w:w="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3"/>
              <w:gridCol w:w="2551"/>
              <w:gridCol w:w="2410"/>
              <w:gridCol w:w="1417"/>
            </w:tblGrid>
            <w:tr w:rsidR="00DE7721" w:rsidRPr="003B6F32" w14:paraId="1373225C" w14:textId="77777777" w:rsidTr="00630FB1">
              <w:tc>
                <w:tcPr>
                  <w:tcW w:w="1693" w:type="dxa"/>
                  <w:shd w:val="clear" w:color="auto" w:fill="auto"/>
                </w:tcPr>
                <w:p w14:paraId="66AD46C5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附則別表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080E66F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種類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C14F543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細目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B11C304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耐用年数</w:t>
                  </w:r>
                </w:p>
              </w:tc>
            </w:tr>
            <w:tr w:rsidR="00DE7721" w:rsidRPr="003B6F32" w14:paraId="56B7834E" w14:textId="77777777" w:rsidTr="00630FB1">
              <w:tc>
                <w:tcPr>
                  <w:tcW w:w="1693" w:type="dxa"/>
                  <w:shd w:val="clear" w:color="auto" w:fill="auto"/>
                </w:tcPr>
                <w:p w14:paraId="42F9D5D9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別表〇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058DC90A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B664AFE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0E57BB42" w14:textId="77777777" w:rsidR="00DE7721" w:rsidRPr="003B6F32" w:rsidRDefault="00DE7721" w:rsidP="00DE772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color w:val="000000" w:themeColor="text1"/>
                      <w:sz w:val="18"/>
                      <w:szCs w:val="18"/>
                    </w:rPr>
                  </w:pPr>
                  <w:r w:rsidRPr="003B6F32">
                    <w:rPr>
                      <w:rFonts w:ascii="ＭＳ 明朝" w:hAnsi="ＭＳ 明朝" w:hint="eastAsia"/>
                      <w:color w:val="000000" w:themeColor="text1"/>
                      <w:sz w:val="18"/>
                      <w:szCs w:val="18"/>
                    </w:rPr>
                    <w:t>〇年</w:t>
                  </w:r>
                </w:p>
              </w:tc>
            </w:tr>
          </w:tbl>
          <w:p w14:paraId="634B70DC" w14:textId="77777777" w:rsidR="00657811" w:rsidRDefault="00657811" w:rsidP="00657811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4C1E2912" w14:textId="77777777" w:rsidR="00657811" w:rsidRDefault="00657811" w:rsidP="00657811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  <w:p w14:paraId="782BC42D" w14:textId="1E334833" w:rsidR="003A46E9" w:rsidRPr="003B6F32" w:rsidRDefault="003A46E9" w:rsidP="00657811">
            <w:pPr>
              <w:spacing w:line="260" w:lineRule="exact"/>
              <w:ind w:right="-20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</w:tr>
      <w:tr w:rsidR="003B6F32" w:rsidRPr="003B6F32" w14:paraId="01001BB4" w14:textId="77777777" w:rsidTr="005D732C">
        <w:trPr>
          <w:trHeight w:val="173"/>
        </w:trPr>
        <w:tc>
          <w:tcPr>
            <w:tcW w:w="91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08E32D" w14:textId="7E0FFF7C" w:rsidR="007A3D4F" w:rsidRPr="003B6F32" w:rsidRDefault="00DE7721" w:rsidP="00657811">
            <w:pPr>
              <w:ind w:leftChars="41" w:left="93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＜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９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．事業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の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実施スケジュール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結果、</w:t>
            </w:r>
            <w:r w:rsidRPr="00C1096F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JCMを活用した事業</w:t>
            </w: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への応募スケジュール</w:t>
            </w:r>
            <w:r w:rsidRPr="003B6F32"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  <w:t>＞</w:t>
            </w:r>
          </w:p>
        </w:tc>
      </w:tr>
      <w:tr w:rsidR="003B6F32" w:rsidRPr="003B6F32" w14:paraId="69429CFA" w14:textId="77777777" w:rsidTr="005D732C">
        <w:trPr>
          <w:trHeight w:val="2503"/>
        </w:trPr>
        <w:tc>
          <w:tcPr>
            <w:tcW w:w="910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38082" w14:textId="77777777" w:rsidR="007A3D4F" w:rsidRPr="003B6F32" w:rsidRDefault="007A3D4F" w:rsidP="005D732C">
            <w:pPr>
              <w:ind w:leftChars="41" w:left="93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・</w:t>
            </w:r>
          </w:p>
          <w:p w14:paraId="5ED5FD4D" w14:textId="77777777" w:rsidR="007A3D4F" w:rsidRPr="003B6F32" w:rsidRDefault="007A3D4F" w:rsidP="005D732C">
            <w:pPr>
              <w:ind w:leftChars="41" w:left="93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・</w:t>
            </w:r>
          </w:p>
          <w:p w14:paraId="4A242F97" w14:textId="2DE1FF35" w:rsidR="007A3D4F" w:rsidRPr="003B6F32" w:rsidRDefault="007A3D4F" w:rsidP="00657811">
            <w:pPr>
              <w:ind w:leftChars="41" w:left="93"/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3B6F3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・</w:t>
            </w:r>
          </w:p>
        </w:tc>
      </w:tr>
    </w:tbl>
    <w:p w14:paraId="3B8D1CF4" w14:textId="77777777" w:rsidR="007A3D4F" w:rsidRPr="003B6F32" w:rsidRDefault="007A3D4F" w:rsidP="007A3D4F">
      <w:pPr>
        <w:spacing w:line="260" w:lineRule="exact"/>
        <w:jc w:val="left"/>
        <w:rPr>
          <w:rFonts w:ascii="ＭＳ 明朝" w:hAnsi="ＭＳ 明朝" w:cs="ＭＳ ゴシック"/>
          <w:color w:val="000000" w:themeColor="text1"/>
          <w:spacing w:val="5"/>
          <w:w w:val="101"/>
          <w:sz w:val="18"/>
          <w:szCs w:val="18"/>
        </w:rPr>
      </w:pPr>
      <w:r w:rsidRPr="003B6F32">
        <w:rPr>
          <w:rFonts w:ascii="ＭＳ 明朝" w:hAnsi="ＭＳ 明朝" w:cs="ＭＳ ゴシック" w:hint="eastAsia"/>
          <w:color w:val="000000" w:themeColor="text1"/>
          <w:spacing w:val="5"/>
          <w:w w:val="101"/>
          <w:sz w:val="18"/>
          <w:szCs w:val="18"/>
        </w:rPr>
        <w:t>注１　本計画書に、設備の</w:t>
      </w:r>
      <w:r w:rsidRPr="003B6F32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システム図・配置図・仕様書、記入内容の根拠資料等を添付する。</w:t>
      </w:r>
    </w:p>
    <w:p w14:paraId="153B95B5" w14:textId="2389CBB3" w:rsidR="00CE1215" w:rsidRPr="00CE3635" w:rsidRDefault="007A3D4F" w:rsidP="00FC56D5">
      <w:pPr>
        <w:keepNext/>
        <w:outlineLvl w:val="1"/>
        <w:rPr>
          <w:rFonts w:ascii="ＭＳ 明朝" w:hAnsi="ＭＳ 明朝"/>
          <w:color w:val="000000"/>
          <w:kern w:val="0"/>
          <w:szCs w:val="24"/>
        </w:rPr>
      </w:pPr>
      <w:r w:rsidRPr="003B6F32">
        <w:rPr>
          <w:rFonts w:ascii="ＭＳ 明朝" w:hAnsi="ＭＳ 明朝" w:cs="ＭＳ ゴシック" w:hint="eastAsia"/>
          <w:color w:val="000000" w:themeColor="text1"/>
          <w:spacing w:val="5"/>
          <w:w w:val="101"/>
          <w:sz w:val="18"/>
          <w:szCs w:val="18"/>
        </w:rPr>
        <w:t>注２　記入欄が少ない場合は、本様式を引き伸ばして使用する。</w:t>
      </w:r>
    </w:p>
    <w:sectPr w:rsidR="00CE1215" w:rsidRPr="00CE3635" w:rsidSect="00605585">
      <w:headerReference w:type="default" r:id="rId11"/>
      <w:footerReference w:type="default" r:id="rId12"/>
      <w:headerReference w:type="first" r:id="rId13"/>
      <w:pgSz w:w="11906" w:h="16838" w:code="9"/>
      <w:pgMar w:top="1418" w:right="1418" w:bottom="993" w:left="1418" w:header="113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D6CB9" w14:textId="77777777" w:rsidR="00485950" w:rsidRDefault="00485950">
      <w:r>
        <w:separator/>
      </w:r>
    </w:p>
  </w:endnote>
  <w:endnote w:type="continuationSeparator" w:id="0">
    <w:p w14:paraId="7F802A0F" w14:textId="77777777" w:rsidR="00485950" w:rsidRDefault="00485950">
      <w:r>
        <w:continuationSeparator/>
      </w:r>
    </w:p>
  </w:endnote>
  <w:endnote w:type="continuationNotice" w:id="1">
    <w:p w14:paraId="45C07D6A" w14:textId="77777777" w:rsidR="00485950" w:rsidRDefault="00485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52641" w14:textId="77777777" w:rsidR="00485950" w:rsidRDefault="00485950">
      <w:r>
        <w:separator/>
      </w:r>
    </w:p>
  </w:footnote>
  <w:footnote w:type="continuationSeparator" w:id="0">
    <w:p w14:paraId="498EFC8D" w14:textId="77777777" w:rsidR="00485950" w:rsidRDefault="00485950">
      <w:r>
        <w:continuationSeparator/>
      </w:r>
    </w:p>
  </w:footnote>
  <w:footnote w:type="continuationNotice" w:id="1">
    <w:p w14:paraId="589FCF79" w14:textId="77777777" w:rsidR="00485950" w:rsidRDefault="004859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4DA1288C" w:rsidR="00BC5731" w:rsidRPr="002D1B51" w:rsidRDefault="00243993" w:rsidP="00243993">
    <w:pPr>
      <w:pStyle w:val="a3"/>
      <w:rPr>
        <w:rFonts w:asciiTheme="minorEastAsia" w:eastAsiaTheme="minorEastAsia" w:hAnsiTheme="minorEastAsia"/>
        <w:color w:val="A6A6A6" w:themeColor="background1" w:themeShade="A6"/>
        <w:sz w:val="18"/>
        <w:szCs w:val="16"/>
        <w:lang w:eastAsia="zh-CN"/>
      </w:rPr>
    </w:pPr>
    <w:r w:rsidRPr="002D1B51">
      <w:rPr>
        <w:rFonts w:asciiTheme="minorEastAsia" w:eastAsiaTheme="minorEastAsia" w:hAnsiTheme="minorEastAsia" w:hint="eastAsia"/>
        <w:color w:val="A6A6A6" w:themeColor="background1" w:themeShade="A6"/>
        <w:sz w:val="18"/>
        <w:szCs w:val="16"/>
        <w:lang w:eastAsia="zh-CN"/>
      </w:rPr>
      <w:t>様式第１３　完了実績報告書（第１１条関係）</w:t>
    </w:r>
  </w:p>
  <w:p w14:paraId="424D6CF3" w14:textId="3A81A67C" w:rsidR="00243993" w:rsidRPr="00243993" w:rsidRDefault="00243993" w:rsidP="00243993">
    <w:pPr>
      <w:pStyle w:val="a3"/>
    </w:pPr>
    <w:r w:rsidRPr="00243993">
      <w:rPr>
        <w:rFonts w:asciiTheme="minorEastAsia" w:eastAsiaTheme="minorEastAsia" w:hAnsiTheme="minorEastAsia" w:hint="eastAsia"/>
        <w:sz w:val="21"/>
        <w:szCs w:val="20"/>
      </w:rPr>
      <w:t>別紙１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51571E4C" w:rsidR="00BC5731" w:rsidRPr="00605585" w:rsidRDefault="00605585" w:rsidP="00FB3569">
    <w:pPr>
      <w:pStyle w:val="a3"/>
      <w:jc w:val="left"/>
      <w:rPr>
        <w:sz w:val="21"/>
        <w:szCs w:val="20"/>
      </w:rPr>
    </w:pPr>
    <w:bookmarkStart w:id="0" w:name="_Hlk195624177"/>
    <w:bookmarkStart w:id="1" w:name="_Hlk195624178"/>
    <w:r w:rsidRPr="00605585">
      <w:rPr>
        <w:rFonts w:hint="eastAsia"/>
        <w:sz w:val="21"/>
        <w:szCs w:val="20"/>
      </w:rPr>
      <w:t>様式</w:t>
    </w:r>
    <w:r>
      <w:rPr>
        <w:rFonts w:hint="eastAsia"/>
        <w:sz w:val="21"/>
        <w:szCs w:val="20"/>
      </w:rPr>
      <w:t>第</w:t>
    </w:r>
    <w:r>
      <w:rPr>
        <w:rFonts w:hint="eastAsia"/>
        <w:sz w:val="21"/>
        <w:szCs w:val="20"/>
      </w:rPr>
      <w:t>13</w:t>
    </w:r>
    <w:r>
      <w:rPr>
        <w:rFonts w:hint="eastAsia"/>
        <w:sz w:val="21"/>
        <w:szCs w:val="20"/>
      </w:rPr>
      <w:t>（第</w:t>
    </w:r>
    <w:r>
      <w:rPr>
        <w:rFonts w:hint="eastAsia"/>
        <w:sz w:val="21"/>
        <w:szCs w:val="20"/>
      </w:rPr>
      <w:t>11</w:t>
    </w:r>
    <w:r>
      <w:rPr>
        <w:rFonts w:hint="eastAsia"/>
        <w:sz w:val="21"/>
        <w:szCs w:val="20"/>
      </w:rPr>
      <w:t>条関係）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9B6440B"/>
    <w:multiLevelType w:val="hybridMultilevel"/>
    <w:tmpl w:val="2A9850CA"/>
    <w:lvl w:ilvl="0" w:tplc="A13884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59E21CE"/>
    <w:multiLevelType w:val="hybridMultilevel"/>
    <w:tmpl w:val="C0AE85E6"/>
    <w:lvl w:ilvl="0" w:tplc="BF7C6C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8C05975"/>
    <w:multiLevelType w:val="hybridMultilevel"/>
    <w:tmpl w:val="0234EC5C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398649BC">
      <w:start w:val="6"/>
      <w:numFmt w:val="bullet"/>
      <w:lvlText w:val="□"/>
      <w:lvlJc w:val="left"/>
      <w:pPr>
        <w:ind w:left="925" w:hanging="360"/>
      </w:pPr>
      <w:rPr>
        <w:rFonts w:ascii="ＭＳ 明朝" w:eastAsia="ＭＳ 明朝" w:hAnsi="ＭＳ 明朝" w:cs="ＭＳ Ｐ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4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3" w15:restartNumberingAfterBreak="0">
    <w:nsid w:val="68B53EE5"/>
    <w:multiLevelType w:val="hybridMultilevel"/>
    <w:tmpl w:val="DF1CE0D8"/>
    <w:lvl w:ilvl="0" w:tplc="6D0CD6D8">
      <w:start w:val="1"/>
      <w:numFmt w:val="decimal"/>
      <w:lvlText w:val="（%1）"/>
      <w:lvlJc w:val="left"/>
      <w:pPr>
        <w:ind w:left="1188" w:hanging="720"/>
      </w:pPr>
      <w:rPr>
        <w:rFonts w:hint="default"/>
        <w:sz w:val="19"/>
        <w:szCs w:val="19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6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7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168956929">
    <w:abstractNumId w:val="13"/>
  </w:num>
  <w:num w:numId="2" w16cid:durableId="690842834">
    <w:abstractNumId w:val="24"/>
  </w:num>
  <w:num w:numId="3" w16cid:durableId="381639800">
    <w:abstractNumId w:val="2"/>
  </w:num>
  <w:num w:numId="4" w16cid:durableId="772432536">
    <w:abstractNumId w:val="26"/>
  </w:num>
  <w:num w:numId="5" w16cid:durableId="187452564">
    <w:abstractNumId w:val="21"/>
  </w:num>
  <w:num w:numId="6" w16cid:durableId="1663895193">
    <w:abstractNumId w:val="23"/>
  </w:num>
  <w:num w:numId="7" w16cid:durableId="1458257158">
    <w:abstractNumId w:val="5"/>
  </w:num>
  <w:num w:numId="8" w16cid:durableId="1000351771">
    <w:abstractNumId w:val="10"/>
  </w:num>
  <w:num w:numId="9" w16cid:durableId="2100052996">
    <w:abstractNumId w:val="16"/>
  </w:num>
  <w:num w:numId="10" w16cid:durableId="2016347948">
    <w:abstractNumId w:val="17"/>
  </w:num>
  <w:num w:numId="11" w16cid:durableId="1938246993">
    <w:abstractNumId w:val="25"/>
  </w:num>
  <w:num w:numId="12" w16cid:durableId="1399748041">
    <w:abstractNumId w:val="8"/>
  </w:num>
  <w:num w:numId="13" w16cid:durableId="615063584">
    <w:abstractNumId w:val="18"/>
  </w:num>
  <w:num w:numId="14" w16cid:durableId="1041899270">
    <w:abstractNumId w:val="0"/>
  </w:num>
  <w:num w:numId="15" w16cid:durableId="677195401">
    <w:abstractNumId w:val="20"/>
  </w:num>
  <w:num w:numId="16" w16cid:durableId="922419438">
    <w:abstractNumId w:val="22"/>
  </w:num>
  <w:num w:numId="17" w16cid:durableId="311058847">
    <w:abstractNumId w:val="27"/>
  </w:num>
  <w:num w:numId="18" w16cid:durableId="1697389854">
    <w:abstractNumId w:val="15"/>
  </w:num>
  <w:num w:numId="19" w16cid:durableId="760955302">
    <w:abstractNumId w:val="4"/>
  </w:num>
  <w:num w:numId="20" w16cid:durableId="1370108265">
    <w:abstractNumId w:val="19"/>
  </w:num>
  <w:num w:numId="21" w16cid:durableId="1790780183">
    <w:abstractNumId w:val="12"/>
  </w:num>
  <w:num w:numId="22" w16cid:durableId="404500463">
    <w:abstractNumId w:val="7"/>
  </w:num>
  <w:num w:numId="23" w16cid:durableId="1558129960">
    <w:abstractNumId w:val="14"/>
  </w:num>
  <w:num w:numId="24" w16cid:durableId="1549144219">
    <w:abstractNumId w:val="9"/>
  </w:num>
  <w:num w:numId="25" w16cid:durableId="632371629">
    <w:abstractNumId w:val="6"/>
  </w:num>
  <w:num w:numId="26" w16cid:durableId="636450726">
    <w:abstractNumId w:val="1"/>
  </w:num>
  <w:num w:numId="27" w16cid:durableId="398089741">
    <w:abstractNumId w:val="11"/>
  </w:num>
  <w:num w:numId="28" w16cid:durableId="101523445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1472"/>
    <w:rsid w:val="000025D2"/>
    <w:rsid w:val="00003C9F"/>
    <w:rsid w:val="00004170"/>
    <w:rsid w:val="00007973"/>
    <w:rsid w:val="0001283E"/>
    <w:rsid w:val="00015E4C"/>
    <w:rsid w:val="000302F9"/>
    <w:rsid w:val="00036930"/>
    <w:rsid w:val="00043704"/>
    <w:rsid w:val="00044746"/>
    <w:rsid w:val="00047CE6"/>
    <w:rsid w:val="00052E31"/>
    <w:rsid w:val="00053C85"/>
    <w:rsid w:val="0005582F"/>
    <w:rsid w:val="00056479"/>
    <w:rsid w:val="00056C05"/>
    <w:rsid w:val="000573BC"/>
    <w:rsid w:val="00060978"/>
    <w:rsid w:val="00061672"/>
    <w:rsid w:val="00061915"/>
    <w:rsid w:val="00066830"/>
    <w:rsid w:val="00087DAC"/>
    <w:rsid w:val="0009082D"/>
    <w:rsid w:val="00090FE4"/>
    <w:rsid w:val="00096BAA"/>
    <w:rsid w:val="00096F83"/>
    <w:rsid w:val="000A5D78"/>
    <w:rsid w:val="000A78C8"/>
    <w:rsid w:val="000B005B"/>
    <w:rsid w:val="000B5B4C"/>
    <w:rsid w:val="000C7032"/>
    <w:rsid w:val="000D019F"/>
    <w:rsid w:val="000D33D7"/>
    <w:rsid w:val="000D4991"/>
    <w:rsid w:val="000D7858"/>
    <w:rsid w:val="000E0E08"/>
    <w:rsid w:val="000E39E7"/>
    <w:rsid w:val="000E3F3F"/>
    <w:rsid w:val="000E709A"/>
    <w:rsid w:val="000E7E5B"/>
    <w:rsid w:val="000F146A"/>
    <w:rsid w:val="000F50E2"/>
    <w:rsid w:val="000F5856"/>
    <w:rsid w:val="000F6962"/>
    <w:rsid w:val="000F723D"/>
    <w:rsid w:val="00100535"/>
    <w:rsid w:val="001032D8"/>
    <w:rsid w:val="00106EC4"/>
    <w:rsid w:val="001124A8"/>
    <w:rsid w:val="00112EAB"/>
    <w:rsid w:val="001141DD"/>
    <w:rsid w:val="00116D05"/>
    <w:rsid w:val="00117196"/>
    <w:rsid w:val="001176FF"/>
    <w:rsid w:val="001207AD"/>
    <w:rsid w:val="001225E7"/>
    <w:rsid w:val="00123A6A"/>
    <w:rsid w:val="00130946"/>
    <w:rsid w:val="00132DA5"/>
    <w:rsid w:val="00140787"/>
    <w:rsid w:val="00143056"/>
    <w:rsid w:val="0014757B"/>
    <w:rsid w:val="00153CB6"/>
    <w:rsid w:val="00153F09"/>
    <w:rsid w:val="00155002"/>
    <w:rsid w:val="001564AF"/>
    <w:rsid w:val="00156FF1"/>
    <w:rsid w:val="00157507"/>
    <w:rsid w:val="00160A51"/>
    <w:rsid w:val="00161F31"/>
    <w:rsid w:val="0016284F"/>
    <w:rsid w:val="001647B1"/>
    <w:rsid w:val="0017112D"/>
    <w:rsid w:val="00173D83"/>
    <w:rsid w:val="00175A98"/>
    <w:rsid w:val="001807E9"/>
    <w:rsid w:val="00181DE8"/>
    <w:rsid w:val="001838E9"/>
    <w:rsid w:val="001915AD"/>
    <w:rsid w:val="00192344"/>
    <w:rsid w:val="00193D7F"/>
    <w:rsid w:val="001B06E6"/>
    <w:rsid w:val="001B2C1A"/>
    <w:rsid w:val="001C2B11"/>
    <w:rsid w:val="001C4051"/>
    <w:rsid w:val="001C487D"/>
    <w:rsid w:val="001C67D3"/>
    <w:rsid w:val="001E2069"/>
    <w:rsid w:val="001E674C"/>
    <w:rsid w:val="001F588D"/>
    <w:rsid w:val="00201544"/>
    <w:rsid w:val="00201A1B"/>
    <w:rsid w:val="002059E8"/>
    <w:rsid w:val="002107FA"/>
    <w:rsid w:val="002129C9"/>
    <w:rsid w:val="0021355B"/>
    <w:rsid w:val="00216747"/>
    <w:rsid w:val="00223EC6"/>
    <w:rsid w:val="0022400C"/>
    <w:rsid w:val="00227C60"/>
    <w:rsid w:val="00230C7B"/>
    <w:rsid w:val="002352BE"/>
    <w:rsid w:val="002415C6"/>
    <w:rsid w:val="0024357A"/>
    <w:rsid w:val="00243993"/>
    <w:rsid w:val="002469E9"/>
    <w:rsid w:val="00252E52"/>
    <w:rsid w:val="00253862"/>
    <w:rsid w:val="0025529E"/>
    <w:rsid w:val="00262463"/>
    <w:rsid w:val="00264B79"/>
    <w:rsid w:val="00270BFC"/>
    <w:rsid w:val="00271AE7"/>
    <w:rsid w:val="0027373F"/>
    <w:rsid w:val="00274DDC"/>
    <w:rsid w:val="00283A19"/>
    <w:rsid w:val="00286A17"/>
    <w:rsid w:val="0029168D"/>
    <w:rsid w:val="00296F84"/>
    <w:rsid w:val="00297218"/>
    <w:rsid w:val="0029797C"/>
    <w:rsid w:val="002A453C"/>
    <w:rsid w:val="002C0F6F"/>
    <w:rsid w:val="002C14AA"/>
    <w:rsid w:val="002D1B51"/>
    <w:rsid w:val="002E110E"/>
    <w:rsid w:val="002E55C0"/>
    <w:rsid w:val="002E5852"/>
    <w:rsid w:val="002F0B97"/>
    <w:rsid w:val="002F3BE9"/>
    <w:rsid w:val="002F63EF"/>
    <w:rsid w:val="002F6665"/>
    <w:rsid w:val="00304567"/>
    <w:rsid w:val="003241DC"/>
    <w:rsid w:val="003313FA"/>
    <w:rsid w:val="00332212"/>
    <w:rsid w:val="00332D27"/>
    <w:rsid w:val="00333ADB"/>
    <w:rsid w:val="00336479"/>
    <w:rsid w:val="00336BC1"/>
    <w:rsid w:val="00337E63"/>
    <w:rsid w:val="00340CF2"/>
    <w:rsid w:val="00342292"/>
    <w:rsid w:val="00345AAE"/>
    <w:rsid w:val="003469CC"/>
    <w:rsid w:val="00347680"/>
    <w:rsid w:val="00355205"/>
    <w:rsid w:val="00356616"/>
    <w:rsid w:val="00364284"/>
    <w:rsid w:val="00366C51"/>
    <w:rsid w:val="00367F71"/>
    <w:rsid w:val="00374D7A"/>
    <w:rsid w:val="003769BD"/>
    <w:rsid w:val="003814BE"/>
    <w:rsid w:val="00391B10"/>
    <w:rsid w:val="003933E4"/>
    <w:rsid w:val="003961A1"/>
    <w:rsid w:val="003A2FBA"/>
    <w:rsid w:val="003A3CC0"/>
    <w:rsid w:val="003A46E9"/>
    <w:rsid w:val="003A7D99"/>
    <w:rsid w:val="003B4C1F"/>
    <w:rsid w:val="003B6F32"/>
    <w:rsid w:val="003C022B"/>
    <w:rsid w:val="003C2AE6"/>
    <w:rsid w:val="003D0E76"/>
    <w:rsid w:val="003D651B"/>
    <w:rsid w:val="003D6E98"/>
    <w:rsid w:val="003E1136"/>
    <w:rsid w:val="003E3A52"/>
    <w:rsid w:val="003E5F06"/>
    <w:rsid w:val="003E7688"/>
    <w:rsid w:val="003F36E6"/>
    <w:rsid w:val="003F6F09"/>
    <w:rsid w:val="00400571"/>
    <w:rsid w:val="0041461B"/>
    <w:rsid w:val="00416F10"/>
    <w:rsid w:val="00423B8C"/>
    <w:rsid w:val="004256AC"/>
    <w:rsid w:val="00426829"/>
    <w:rsid w:val="00426B5C"/>
    <w:rsid w:val="00427855"/>
    <w:rsid w:val="00431E3B"/>
    <w:rsid w:val="0044275E"/>
    <w:rsid w:val="00442BFF"/>
    <w:rsid w:val="00445C8D"/>
    <w:rsid w:val="0044705B"/>
    <w:rsid w:val="0044719B"/>
    <w:rsid w:val="00454D6A"/>
    <w:rsid w:val="004609D8"/>
    <w:rsid w:val="00461BBC"/>
    <w:rsid w:val="00462197"/>
    <w:rsid w:val="00464286"/>
    <w:rsid w:val="00466C49"/>
    <w:rsid w:val="00473A3F"/>
    <w:rsid w:val="00473FB7"/>
    <w:rsid w:val="0047421D"/>
    <w:rsid w:val="0047724B"/>
    <w:rsid w:val="004801D4"/>
    <w:rsid w:val="00481103"/>
    <w:rsid w:val="00481993"/>
    <w:rsid w:val="0048331B"/>
    <w:rsid w:val="004833D4"/>
    <w:rsid w:val="00485950"/>
    <w:rsid w:val="00490B51"/>
    <w:rsid w:val="00491C9B"/>
    <w:rsid w:val="00495E37"/>
    <w:rsid w:val="00496FFF"/>
    <w:rsid w:val="004A63F6"/>
    <w:rsid w:val="004B41C2"/>
    <w:rsid w:val="004B7B1D"/>
    <w:rsid w:val="004C0EC0"/>
    <w:rsid w:val="004C23E3"/>
    <w:rsid w:val="004C781D"/>
    <w:rsid w:val="004D16E7"/>
    <w:rsid w:val="004D1E49"/>
    <w:rsid w:val="004D3D56"/>
    <w:rsid w:val="004D7FD4"/>
    <w:rsid w:val="004E7FCA"/>
    <w:rsid w:val="004F0D25"/>
    <w:rsid w:val="00504EF1"/>
    <w:rsid w:val="00505E53"/>
    <w:rsid w:val="005110F8"/>
    <w:rsid w:val="00513880"/>
    <w:rsid w:val="00517E25"/>
    <w:rsid w:val="00523714"/>
    <w:rsid w:val="0052493C"/>
    <w:rsid w:val="005254D2"/>
    <w:rsid w:val="00533402"/>
    <w:rsid w:val="00534F3C"/>
    <w:rsid w:val="00540A41"/>
    <w:rsid w:val="005413FA"/>
    <w:rsid w:val="005434A4"/>
    <w:rsid w:val="00544744"/>
    <w:rsid w:val="005447E3"/>
    <w:rsid w:val="00546759"/>
    <w:rsid w:val="00546D3C"/>
    <w:rsid w:val="005519AC"/>
    <w:rsid w:val="005540D8"/>
    <w:rsid w:val="00556161"/>
    <w:rsid w:val="0056660B"/>
    <w:rsid w:val="005724EF"/>
    <w:rsid w:val="005744B3"/>
    <w:rsid w:val="005824AF"/>
    <w:rsid w:val="0058436C"/>
    <w:rsid w:val="00585FC8"/>
    <w:rsid w:val="005910C6"/>
    <w:rsid w:val="00593AA9"/>
    <w:rsid w:val="00594873"/>
    <w:rsid w:val="005A0B97"/>
    <w:rsid w:val="005A40CB"/>
    <w:rsid w:val="005A6359"/>
    <w:rsid w:val="005A745F"/>
    <w:rsid w:val="005A7C3A"/>
    <w:rsid w:val="005B4DF4"/>
    <w:rsid w:val="005B4ED2"/>
    <w:rsid w:val="005B61E6"/>
    <w:rsid w:val="005B788E"/>
    <w:rsid w:val="005C0DA8"/>
    <w:rsid w:val="005C3345"/>
    <w:rsid w:val="005C5DFF"/>
    <w:rsid w:val="005C7F1C"/>
    <w:rsid w:val="005D18B5"/>
    <w:rsid w:val="005D702B"/>
    <w:rsid w:val="005E5F15"/>
    <w:rsid w:val="005E660B"/>
    <w:rsid w:val="005E6F2B"/>
    <w:rsid w:val="005F44A3"/>
    <w:rsid w:val="00601407"/>
    <w:rsid w:val="00605585"/>
    <w:rsid w:val="006077BF"/>
    <w:rsid w:val="00607BF4"/>
    <w:rsid w:val="0061290E"/>
    <w:rsid w:val="00612E64"/>
    <w:rsid w:val="00620F91"/>
    <w:rsid w:val="006219E0"/>
    <w:rsid w:val="006271FC"/>
    <w:rsid w:val="00630163"/>
    <w:rsid w:val="00630D1E"/>
    <w:rsid w:val="006321C9"/>
    <w:rsid w:val="00633871"/>
    <w:rsid w:val="00640D0C"/>
    <w:rsid w:val="00642D32"/>
    <w:rsid w:val="00644C3E"/>
    <w:rsid w:val="0064547C"/>
    <w:rsid w:val="00645B6B"/>
    <w:rsid w:val="0065021A"/>
    <w:rsid w:val="00650363"/>
    <w:rsid w:val="006538B8"/>
    <w:rsid w:val="00654672"/>
    <w:rsid w:val="00657811"/>
    <w:rsid w:val="00665C18"/>
    <w:rsid w:val="0066718E"/>
    <w:rsid w:val="00680D5D"/>
    <w:rsid w:val="00684BDC"/>
    <w:rsid w:val="0068615E"/>
    <w:rsid w:val="0069317A"/>
    <w:rsid w:val="00696317"/>
    <w:rsid w:val="006976B7"/>
    <w:rsid w:val="006A01DE"/>
    <w:rsid w:val="006A2962"/>
    <w:rsid w:val="006A7B00"/>
    <w:rsid w:val="006B381A"/>
    <w:rsid w:val="006B4D94"/>
    <w:rsid w:val="006C121D"/>
    <w:rsid w:val="006C1E97"/>
    <w:rsid w:val="006D7FF2"/>
    <w:rsid w:val="006E0C3A"/>
    <w:rsid w:val="006E1368"/>
    <w:rsid w:val="006E36EF"/>
    <w:rsid w:val="006E3772"/>
    <w:rsid w:val="006E6506"/>
    <w:rsid w:val="006F10F7"/>
    <w:rsid w:val="006F1BB9"/>
    <w:rsid w:val="006F2449"/>
    <w:rsid w:val="006F6A05"/>
    <w:rsid w:val="006F722C"/>
    <w:rsid w:val="00712B60"/>
    <w:rsid w:val="00715064"/>
    <w:rsid w:val="0071507F"/>
    <w:rsid w:val="00715889"/>
    <w:rsid w:val="00722755"/>
    <w:rsid w:val="00726218"/>
    <w:rsid w:val="00730C7F"/>
    <w:rsid w:val="00731814"/>
    <w:rsid w:val="007334A5"/>
    <w:rsid w:val="00734327"/>
    <w:rsid w:val="0073796F"/>
    <w:rsid w:val="007415B1"/>
    <w:rsid w:val="00744391"/>
    <w:rsid w:val="00746A44"/>
    <w:rsid w:val="00750784"/>
    <w:rsid w:val="00764BA0"/>
    <w:rsid w:val="0076548B"/>
    <w:rsid w:val="00767508"/>
    <w:rsid w:val="007800DA"/>
    <w:rsid w:val="00781F5E"/>
    <w:rsid w:val="00782395"/>
    <w:rsid w:val="007844E5"/>
    <w:rsid w:val="00790250"/>
    <w:rsid w:val="007944B8"/>
    <w:rsid w:val="007A2695"/>
    <w:rsid w:val="007A3D4F"/>
    <w:rsid w:val="007B0361"/>
    <w:rsid w:val="007B0DF5"/>
    <w:rsid w:val="007B2CFD"/>
    <w:rsid w:val="007B4422"/>
    <w:rsid w:val="007B48B3"/>
    <w:rsid w:val="007D1615"/>
    <w:rsid w:val="007D3D13"/>
    <w:rsid w:val="007D428C"/>
    <w:rsid w:val="007D724D"/>
    <w:rsid w:val="007D761F"/>
    <w:rsid w:val="007E5274"/>
    <w:rsid w:val="007F05F8"/>
    <w:rsid w:val="007F0966"/>
    <w:rsid w:val="00803BD4"/>
    <w:rsid w:val="00803E73"/>
    <w:rsid w:val="0080656F"/>
    <w:rsid w:val="00814946"/>
    <w:rsid w:val="00823E65"/>
    <w:rsid w:val="00824C7B"/>
    <w:rsid w:val="00830DBD"/>
    <w:rsid w:val="00833005"/>
    <w:rsid w:val="0083532C"/>
    <w:rsid w:val="00837A8A"/>
    <w:rsid w:val="00844395"/>
    <w:rsid w:val="008450EC"/>
    <w:rsid w:val="00845E8E"/>
    <w:rsid w:val="0084697C"/>
    <w:rsid w:val="00846A0D"/>
    <w:rsid w:val="00851EE2"/>
    <w:rsid w:val="0085214F"/>
    <w:rsid w:val="00855817"/>
    <w:rsid w:val="00860E76"/>
    <w:rsid w:val="008723AE"/>
    <w:rsid w:val="00873693"/>
    <w:rsid w:val="00881F5C"/>
    <w:rsid w:val="00885956"/>
    <w:rsid w:val="00890A05"/>
    <w:rsid w:val="00892FF5"/>
    <w:rsid w:val="0089364E"/>
    <w:rsid w:val="00894B84"/>
    <w:rsid w:val="008A05BD"/>
    <w:rsid w:val="008A39D8"/>
    <w:rsid w:val="008A5011"/>
    <w:rsid w:val="008A61D5"/>
    <w:rsid w:val="008B2962"/>
    <w:rsid w:val="008C06C3"/>
    <w:rsid w:val="008C13D9"/>
    <w:rsid w:val="008C31EC"/>
    <w:rsid w:val="008C5317"/>
    <w:rsid w:val="008C5B3D"/>
    <w:rsid w:val="008C736F"/>
    <w:rsid w:val="008D1E05"/>
    <w:rsid w:val="008E7914"/>
    <w:rsid w:val="008E7A6F"/>
    <w:rsid w:val="008F0076"/>
    <w:rsid w:val="008F183D"/>
    <w:rsid w:val="008F19E0"/>
    <w:rsid w:val="0090002A"/>
    <w:rsid w:val="00901CBA"/>
    <w:rsid w:val="0090495B"/>
    <w:rsid w:val="00914FE4"/>
    <w:rsid w:val="0092321A"/>
    <w:rsid w:val="00926644"/>
    <w:rsid w:val="00930B0F"/>
    <w:rsid w:val="00933FA8"/>
    <w:rsid w:val="009402AB"/>
    <w:rsid w:val="009448EC"/>
    <w:rsid w:val="00950B4C"/>
    <w:rsid w:val="00960907"/>
    <w:rsid w:val="00964E71"/>
    <w:rsid w:val="0096541A"/>
    <w:rsid w:val="00970153"/>
    <w:rsid w:val="009731AE"/>
    <w:rsid w:val="00975C20"/>
    <w:rsid w:val="009800D6"/>
    <w:rsid w:val="00982F06"/>
    <w:rsid w:val="00992EEB"/>
    <w:rsid w:val="00993BCA"/>
    <w:rsid w:val="009B74EF"/>
    <w:rsid w:val="009C0E7B"/>
    <w:rsid w:val="009C5CD7"/>
    <w:rsid w:val="009D1087"/>
    <w:rsid w:val="009D6ACC"/>
    <w:rsid w:val="009D7A2C"/>
    <w:rsid w:val="009E464C"/>
    <w:rsid w:val="009E720F"/>
    <w:rsid w:val="00A0395C"/>
    <w:rsid w:val="00A1152A"/>
    <w:rsid w:val="00A16A65"/>
    <w:rsid w:val="00A4033B"/>
    <w:rsid w:val="00A4279C"/>
    <w:rsid w:val="00A446CF"/>
    <w:rsid w:val="00A44B1B"/>
    <w:rsid w:val="00A46903"/>
    <w:rsid w:val="00A64E7E"/>
    <w:rsid w:val="00A66AE7"/>
    <w:rsid w:val="00A670AE"/>
    <w:rsid w:val="00A67B51"/>
    <w:rsid w:val="00A7012E"/>
    <w:rsid w:val="00A7284F"/>
    <w:rsid w:val="00A805C4"/>
    <w:rsid w:val="00A87CCD"/>
    <w:rsid w:val="00A91501"/>
    <w:rsid w:val="00A954B3"/>
    <w:rsid w:val="00A97786"/>
    <w:rsid w:val="00AA3165"/>
    <w:rsid w:val="00AA7076"/>
    <w:rsid w:val="00AB1E9B"/>
    <w:rsid w:val="00AB3A2E"/>
    <w:rsid w:val="00AB3B45"/>
    <w:rsid w:val="00AB59B8"/>
    <w:rsid w:val="00AB780E"/>
    <w:rsid w:val="00AC1FCB"/>
    <w:rsid w:val="00AC1FEC"/>
    <w:rsid w:val="00AC287B"/>
    <w:rsid w:val="00AC2B9B"/>
    <w:rsid w:val="00AD00CD"/>
    <w:rsid w:val="00AD435E"/>
    <w:rsid w:val="00AD74E5"/>
    <w:rsid w:val="00AE5EAB"/>
    <w:rsid w:val="00AE6028"/>
    <w:rsid w:val="00AF1C47"/>
    <w:rsid w:val="00AF587F"/>
    <w:rsid w:val="00AF6BAF"/>
    <w:rsid w:val="00B02EF4"/>
    <w:rsid w:val="00B03F73"/>
    <w:rsid w:val="00B0427B"/>
    <w:rsid w:val="00B04452"/>
    <w:rsid w:val="00B05A71"/>
    <w:rsid w:val="00B14939"/>
    <w:rsid w:val="00B16E1F"/>
    <w:rsid w:val="00B244EE"/>
    <w:rsid w:val="00B25C1E"/>
    <w:rsid w:val="00B33375"/>
    <w:rsid w:val="00B350C5"/>
    <w:rsid w:val="00B372FC"/>
    <w:rsid w:val="00B3792F"/>
    <w:rsid w:val="00B40E44"/>
    <w:rsid w:val="00B465BF"/>
    <w:rsid w:val="00B50532"/>
    <w:rsid w:val="00B52FFB"/>
    <w:rsid w:val="00B5377E"/>
    <w:rsid w:val="00B54A5E"/>
    <w:rsid w:val="00B570A3"/>
    <w:rsid w:val="00B57395"/>
    <w:rsid w:val="00B57EF9"/>
    <w:rsid w:val="00B6046E"/>
    <w:rsid w:val="00B709AF"/>
    <w:rsid w:val="00B70D28"/>
    <w:rsid w:val="00B713BE"/>
    <w:rsid w:val="00B7779C"/>
    <w:rsid w:val="00B82E93"/>
    <w:rsid w:val="00B869A7"/>
    <w:rsid w:val="00B91B51"/>
    <w:rsid w:val="00B93881"/>
    <w:rsid w:val="00B94287"/>
    <w:rsid w:val="00B97FBF"/>
    <w:rsid w:val="00BA56F9"/>
    <w:rsid w:val="00BA5F40"/>
    <w:rsid w:val="00BA7424"/>
    <w:rsid w:val="00BA7F76"/>
    <w:rsid w:val="00BB0C84"/>
    <w:rsid w:val="00BC24E1"/>
    <w:rsid w:val="00BC5578"/>
    <w:rsid w:val="00BC5731"/>
    <w:rsid w:val="00BC7869"/>
    <w:rsid w:val="00BD07EF"/>
    <w:rsid w:val="00BD4291"/>
    <w:rsid w:val="00BE33DC"/>
    <w:rsid w:val="00BE3653"/>
    <w:rsid w:val="00BE499F"/>
    <w:rsid w:val="00BE60CD"/>
    <w:rsid w:val="00BF04C4"/>
    <w:rsid w:val="00BF0A2D"/>
    <w:rsid w:val="00BF262A"/>
    <w:rsid w:val="00BF3AC1"/>
    <w:rsid w:val="00BF416A"/>
    <w:rsid w:val="00BF5AEA"/>
    <w:rsid w:val="00C04A09"/>
    <w:rsid w:val="00C13A2F"/>
    <w:rsid w:val="00C13D76"/>
    <w:rsid w:val="00C3070F"/>
    <w:rsid w:val="00C30D1F"/>
    <w:rsid w:val="00C337A6"/>
    <w:rsid w:val="00C34EB2"/>
    <w:rsid w:val="00C416C5"/>
    <w:rsid w:val="00C54D72"/>
    <w:rsid w:val="00C55126"/>
    <w:rsid w:val="00C60A33"/>
    <w:rsid w:val="00C60C3F"/>
    <w:rsid w:val="00C62A9F"/>
    <w:rsid w:val="00C665D1"/>
    <w:rsid w:val="00C669B3"/>
    <w:rsid w:val="00C707AA"/>
    <w:rsid w:val="00C76CF9"/>
    <w:rsid w:val="00C85DA7"/>
    <w:rsid w:val="00C861C4"/>
    <w:rsid w:val="00C91227"/>
    <w:rsid w:val="00CA0B2D"/>
    <w:rsid w:val="00CA237D"/>
    <w:rsid w:val="00CA6DA4"/>
    <w:rsid w:val="00CB246E"/>
    <w:rsid w:val="00CB595C"/>
    <w:rsid w:val="00CB60FD"/>
    <w:rsid w:val="00CB71FE"/>
    <w:rsid w:val="00CC3CF4"/>
    <w:rsid w:val="00CD00E4"/>
    <w:rsid w:val="00CE0979"/>
    <w:rsid w:val="00CE1215"/>
    <w:rsid w:val="00CE3635"/>
    <w:rsid w:val="00CE3C4E"/>
    <w:rsid w:val="00CE65C5"/>
    <w:rsid w:val="00CE7385"/>
    <w:rsid w:val="00CE7595"/>
    <w:rsid w:val="00CF20F3"/>
    <w:rsid w:val="00CF5F59"/>
    <w:rsid w:val="00CF674C"/>
    <w:rsid w:val="00CF6D24"/>
    <w:rsid w:val="00CF6FCA"/>
    <w:rsid w:val="00CF7D4E"/>
    <w:rsid w:val="00D018FD"/>
    <w:rsid w:val="00D01BEF"/>
    <w:rsid w:val="00D0477E"/>
    <w:rsid w:val="00D16444"/>
    <w:rsid w:val="00D23AEE"/>
    <w:rsid w:val="00D24820"/>
    <w:rsid w:val="00D24BB1"/>
    <w:rsid w:val="00D27259"/>
    <w:rsid w:val="00D31D26"/>
    <w:rsid w:val="00D41EBA"/>
    <w:rsid w:val="00D4243B"/>
    <w:rsid w:val="00D4307B"/>
    <w:rsid w:val="00D43835"/>
    <w:rsid w:val="00D46551"/>
    <w:rsid w:val="00D47DBE"/>
    <w:rsid w:val="00D506D0"/>
    <w:rsid w:val="00D52C26"/>
    <w:rsid w:val="00D715C7"/>
    <w:rsid w:val="00D72612"/>
    <w:rsid w:val="00D734F3"/>
    <w:rsid w:val="00D803C0"/>
    <w:rsid w:val="00D854DA"/>
    <w:rsid w:val="00D86EAD"/>
    <w:rsid w:val="00D97F08"/>
    <w:rsid w:val="00DA16EC"/>
    <w:rsid w:val="00DB1FB8"/>
    <w:rsid w:val="00DB23A6"/>
    <w:rsid w:val="00DC1615"/>
    <w:rsid w:val="00DC183D"/>
    <w:rsid w:val="00DC612B"/>
    <w:rsid w:val="00DD11C6"/>
    <w:rsid w:val="00DD5730"/>
    <w:rsid w:val="00DD63F4"/>
    <w:rsid w:val="00DD7AFC"/>
    <w:rsid w:val="00DE2D93"/>
    <w:rsid w:val="00DE7721"/>
    <w:rsid w:val="00DF1499"/>
    <w:rsid w:val="00DF2409"/>
    <w:rsid w:val="00DF6E74"/>
    <w:rsid w:val="00E006DB"/>
    <w:rsid w:val="00E0416E"/>
    <w:rsid w:val="00E06C76"/>
    <w:rsid w:val="00E12308"/>
    <w:rsid w:val="00E1347B"/>
    <w:rsid w:val="00E14D39"/>
    <w:rsid w:val="00E20179"/>
    <w:rsid w:val="00E20641"/>
    <w:rsid w:val="00E22A6B"/>
    <w:rsid w:val="00E230CD"/>
    <w:rsid w:val="00E26A05"/>
    <w:rsid w:val="00E31051"/>
    <w:rsid w:val="00E31928"/>
    <w:rsid w:val="00E356B8"/>
    <w:rsid w:val="00E37A9B"/>
    <w:rsid w:val="00E4497B"/>
    <w:rsid w:val="00E46472"/>
    <w:rsid w:val="00E5097F"/>
    <w:rsid w:val="00E534F4"/>
    <w:rsid w:val="00E53EB9"/>
    <w:rsid w:val="00E55354"/>
    <w:rsid w:val="00E56FCF"/>
    <w:rsid w:val="00E57EF5"/>
    <w:rsid w:val="00E64534"/>
    <w:rsid w:val="00E67E8B"/>
    <w:rsid w:val="00E7483F"/>
    <w:rsid w:val="00E75158"/>
    <w:rsid w:val="00E75644"/>
    <w:rsid w:val="00E80406"/>
    <w:rsid w:val="00E82F5B"/>
    <w:rsid w:val="00E94290"/>
    <w:rsid w:val="00E955D3"/>
    <w:rsid w:val="00E959B5"/>
    <w:rsid w:val="00E97199"/>
    <w:rsid w:val="00EA09B9"/>
    <w:rsid w:val="00EA50C1"/>
    <w:rsid w:val="00EA5589"/>
    <w:rsid w:val="00EA572C"/>
    <w:rsid w:val="00EC67F8"/>
    <w:rsid w:val="00ED202E"/>
    <w:rsid w:val="00ED7B84"/>
    <w:rsid w:val="00EE02E7"/>
    <w:rsid w:val="00EE21B1"/>
    <w:rsid w:val="00EF0ED6"/>
    <w:rsid w:val="00EF457A"/>
    <w:rsid w:val="00EF51EE"/>
    <w:rsid w:val="00EF768B"/>
    <w:rsid w:val="00EF7844"/>
    <w:rsid w:val="00F0031F"/>
    <w:rsid w:val="00F02198"/>
    <w:rsid w:val="00F0429C"/>
    <w:rsid w:val="00F069B3"/>
    <w:rsid w:val="00F07215"/>
    <w:rsid w:val="00F106AA"/>
    <w:rsid w:val="00F11620"/>
    <w:rsid w:val="00F22AA3"/>
    <w:rsid w:val="00F22AFB"/>
    <w:rsid w:val="00F2354C"/>
    <w:rsid w:val="00F26D69"/>
    <w:rsid w:val="00F271A1"/>
    <w:rsid w:val="00F33BFA"/>
    <w:rsid w:val="00F36680"/>
    <w:rsid w:val="00F3680E"/>
    <w:rsid w:val="00F406D3"/>
    <w:rsid w:val="00F41CC9"/>
    <w:rsid w:val="00F46E2E"/>
    <w:rsid w:val="00F47410"/>
    <w:rsid w:val="00F47D84"/>
    <w:rsid w:val="00F515BD"/>
    <w:rsid w:val="00F54445"/>
    <w:rsid w:val="00F6030C"/>
    <w:rsid w:val="00F63DCF"/>
    <w:rsid w:val="00F6594B"/>
    <w:rsid w:val="00F7743E"/>
    <w:rsid w:val="00F778F2"/>
    <w:rsid w:val="00F804C1"/>
    <w:rsid w:val="00F804E3"/>
    <w:rsid w:val="00F80688"/>
    <w:rsid w:val="00F86AFE"/>
    <w:rsid w:val="00F87B2A"/>
    <w:rsid w:val="00F90F97"/>
    <w:rsid w:val="00F93D8E"/>
    <w:rsid w:val="00F94204"/>
    <w:rsid w:val="00F94D73"/>
    <w:rsid w:val="00F95E4C"/>
    <w:rsid w:val="00F96B85"/>
    <w:rsid w:val="00F96D2D"/>
    <w:rsid w:val="00FA3CE7"/>
    <w:rsid w:val="00FA549A"/>
    <w:rsid w:val="00FB3569"/>
    <w:rsid w:val="00FC3CC4"/>
    <w:rsid w:val="00FC56D5"/>
    <w:rsid w:val="00FD0AE1"/>
    <w:rsid w:val="00FD2883"/>
    <w:rsid w:val="00FD5235"/>
    <w:rsid w:val="00FE2C12"/>
    <w:rsid w:val="00FE2F3E"/>
    <w:rsid w:val="00FE3A54"/>
    <w:rsid w:val="00FE3C70"/>
    <w:rsid w:val="00FE5BF4"/>
    <w:rsid w:val="0EB97B96"/>
    <w:rsid w:val="2CF54265"/>
    <w:rsid w:val="3389BB25"/>
    <w:rsid w:val="3AA62A22"/>
    <w:rsid w:val="65DE40D7"/>
    <w:rsid w:val="6C3E009A"/>
    <w:rsid w:val="6DD75C99"/>
    <w:rsid w:val="76D983BA"/>
    <w:rsid w:val="7B39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6E9"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  <w:style w:type="character" w:styleId="afa">
    <w:name w:val="Unresolved Mention"/>
    <w:basedOn w:val="a0"/>
    <w:uiPriority w:val="99"/>
    <w:semiHidden/>
    <w:unhideWhenUsed/>
    <w:rsid w:val="0092321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6D7F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10</cp:revision>
  <cp:lastPrinted>2023-05-11T07:44:00Z</cp:lastPrinted>
  <dcterms:created xsi:type="dcterms:W3CDTF">2025-04-16T04:34:00Z</dcterms:created>
  <dcterms:modified xsi:type="dcterms:W3CDTF">2025-04-18T01:33:00Z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